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B897" w14:textId="5A2F467D" w:rsidR="00BA3DA9" w:rsidRDefault="00F079D5" w:rsidP="00E05DD8">
      <w:pPr>
        <w:jc w:val="center"/>
        <w:rPr>
          <w:rFonts w:ascii="Garamond" w:hAnsi="Garamond"/>
          <w:b/>
          <w:sz w:val="28"/>
          <w:szCs w:val="28"/>
          <w:lang w:val="en-US"/>
        </w:rPr>
      </w:pPr>
      <w:r>
        <w:rPr>
          <w:rFonts w:ascii="Garamond" w:hAnsi="Garamond"/>
          <w:b/>
          <w:sz w:val="28"/>
          <w:szCs w:val="28"/>
          <w:lang w:val="en-US"/>
        </w:rPr>
        <w:t>NOTICES</w:t>
      </w:r>
    </w:p>
    <w:p w14:paraId="62B00CC3" w14:textId="77777777" w:rsidR="00604500" w:rsidRPr="00604500" w:rsidRDefault="00604500" w:rsidP="00E05DD8">
      <w:pPr>
        <w:jc w:val="center"/>
        <w:rPr>
          <w:rFonts w:ascii="Garamond" w:hAnsi="Garamond"/>
          <w:b/>
          <w:sz w:val="16"/>
          <w:szCs w:val="16"/>
          <w:lang w:val="en-US"/>
        </w:rPr>
      </w:pPr>
    </w:p>
    <w:p w14:paraId="4EB9BADC" w14:textId="4530C190" w:rsidR="00395F94" w:rsidRPr="00395F94" w:rsidRDefault="003154C7" w:rsidP="00395F94">
      <w:pPr>
        <w:jc w:val="both"/>
        <w:rPr>
          <w:rFonts w:ascii="Garamond" w:hAnsi="Garamond" w:cstheme="minorHAnsi"/>
          <w:sz w:val="22"/>
          <w:szCs w:val="22"/>
        </w:rPr>
      </w:pPr>
      <w:r>
        <w:rPr>
          <w:rFonts w:ascii="Garamond" w:hAnsi="Garamond"/>
          <w:b/>
          <w:noProof/>
          <w:sz w:val="16"/>
          <w:szCs w:val="16"/>
        </w:rPr>
        <w:drawing>
          <wp:anchor distT="0" distB="0" distL="114300" distR="114300" simplePos="0" relativeHeight="251662336" behindDoc="0" locked="0" layoutInCell="1" allowOverlap="0" wp14:anchorId="7E1FB0F2" wp14:editId="1F2BC753">
            <wp:simplePos x="0" y="0"/>
            <wp:positionH relativeFrom="column">
              <wp:posOffset>-1745</wp:posOffset>
            </wp:positionH>
            <wp:positionV relativeFrom="paragraph">
              <wp:posOffset>38290</wp:posOffset>
            </wp:positionV>
            <wp:extent cx="961200" cy="853200"/>
            <wp:effectExtent l="0" t="0" r="4445"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4-02-15 at 17.58.0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1200" cy="853200"/>
                    </a:xfrm>
                    <a:prstGeom prst="rect">
                      <a:avLst/>
                    </a:prstGeom>
                  </pic:spPr>
                </pic:pic>
              </a:graphicData>
            </a:graphic>
            <wp14:sizeRelH relativeFrom="margin">
              <wp14:pctWidth>0</wp14:pctWidth>
            </wp14:sizeRelH>
            <wp14:sizeRelV relativeFrom="margin">
              <wp14:pctHeight>0</wp14:pctHeight>
            </wp14:sizeRelV>
          </wp:anchor>
        </w:drawing>
      </w:r>
      <w:r w:rsidR="00D23707">
        <w:rPr>
          <w:rFonts w:ascii="Garamond" w:hAnsi="Garamond"/>
          <w:b/>
          <w:sz w:val="22"/>
          <w:szCs w:val="22"/>
        </w:rPr>
        <w:t xml:space="preserve">LENT </w:t>
      </w:r>
      <w:r w:rsidR="00D23707" w:rsidRPr="00395F94">
        <w:rPr>
          <w:rFonts w:ascii="Garamond" w:hAnsi="Garamond"/>
          <w:b/>
          <w:sz w:val="22"/>
          <w:szCs w:val="22"/>
        </w:rPr>
        <w:t xml:space="preserve">CHARITY </w:t>
      </w:r>
      <w:r w:rsidRPr="00395F94">
        <w:rPr>
          <w:rFonts w:ascii="Garamond" w:hAnsi="Garamond"/>
          <w:b/>
          <w:sz w:val="22"/>
          <w:szCs w:val="22"/>
        </w:rPr>
        <w:t xml:space="preserve">  </w:t>
      </w:r>
      <w:r w:rsidR="00395F94" w:rsidRPr="00395F94">
        <w:rPr>
          <w:rFonts w:ascii="Garamond" w:hAnsi="Garamond"/>
          <w:b/>
          <w:sz w:val="22"/>
          <w:szCs w:val="22"/>
        </w:rPr>
        <w:t>GAZA CRISIS APPEAL</w:t>
      </w:r>
      <w:r w:rsidR="00395F94" w:rsidRPr="00395F94">
        <w:rPr>
          <w:rFonts w:ascii="Garamond" w:hAnsi="Garamond"/>
          <w:sz w:val="22"/>
          <w:szCs w:val="22"/>
        </w:rPr>
        <w:t xml:space="preserve"> The people of Gaza are living through an unprecedented humanitarian crisis. Please give what you can to support Embrace’s local Christian partners in Gaza to respond and rebuild in the immediate aftermath of this humanitarian crisis. </w:t>
      </w:r>
      <w:r w:rsidR="00395F94" w:rsidRPr="00395F94">
        <w:rPr>
          <w:rFonts w:ascii="Garamond" w:hAnsi="Garamond" w:cstheme="minorHAnsi"/>
          <w:sz w:val="22"/>
          <w:szCs w:val="22"/>
        </w:rPr>
        <w:t>You can donate to this appeal using the yellow envelopes found in the pews</w:t>
      </w:r>
    </w:p>
    <w:p w14:paraId="49FE2192" w14:textId="355AC118" w:rsidR="00B652A9" w:rsidRDefault="00B652A9" w:rsidP="009E4C4C">
      <w:pPr>
        <w:rPr>
          <w:rFonts w:ascii="Garamond" w:hAnsi="Garamond"/>
          <w:b/>
          <w:color w:val="000000"/>
          <w:sz w:val="16"/>
          <w:szCs w:val="16"/>
        </w:rPr>
      </w:pPr>
    </w:p>
    <w:p w14:paraId="025B18D1" w14:textId="77777777" w:rsidR="00217F1B" w:rsidRDefault="00217F1B" w:rsidP="00217F1B">
      <w:pPr>
        <w:jc w:val="both"/>
        <w:rPr>
          <w:rFonts w:ascii="Garamond" w:hAnsi="Garamond" w:cs="Arial"/>
          <w:color w:val="000000"/>
          <w:sz w:val="22"/>
          <w:szCs w:val="22"/>
        </w:rPr>
      </w:pPr>
      <w:r>
        <w:rPr>
          <w:rFonts w:ascii="Garamond" w:hAnsi="Garamond" w:cs="Arial"/>
          <w:b/>
          <w:color w:val="000000"/>
          <w:sz w:val="22"/>
          <w:szCs w:val="22"/>
        </w:rPr>
        <w:t xml:space="preserve">ST. ANDREW’S CLEAR UP AND CLEAN UP </w:t>
      </w:r>
      <w:r>
        <w:rPr>
          <w:rFonts w:ascii="Garamond" w:hAnsi="Garamond" w:cs="Arial"/>
          <w:color w:val="000000"/>
          <w:sz w:val="22"/>
          <w:szCs w:val="22"/>
        </w:rPr>
        <w:t xml:space="preserve">We want St. Andrew’s to be beautiful and sparkling for Easter, so please put </w:t>
      </w:r>
      <w:r w:rsidRPr="00110183">
        <w:rPr>
          <w:rFonts w:ascii="Garamond" w:hAnsi="Garamond" w:cs="Arial"/>
          <w:b/>
          <w:color w:val="000000"/>
          <w:sz w:val="22"/>
          <w:szCs w:val="22"/>
        </w:rPr>
        <w:t>Saturday 23</w:t>
      </w:r>
      <w:r w:rsidRPr="00110183">
        <w:rPr>
          <w:rFonts w:ascii="Garamond" w:hAnsi="Garamond" w:cs="Arial"/>
          <w:b/>
          <w:color w:val="000000"/>
          <w:sz w:val="22"/>
          <w:szCs w:val="22"/>
          <w:vertAlign w:val="superscript"/>
        </w:rPr>
        <w:t>rd</w:t>
      </w:r>
      <w:r w:rsidRPr="00110183">
        <w:rPr>
          <w:rFonts w:ascii="Garamond" w:hAnsi="Garamond" w:cs="Arial"/>
          <w:b/>
          <w:color w:val="000000"/>
          <w:sz w:val="22"/>
          <w:szCs w:val="22"/>
        </w:rPr>
        <w:t xml:space="preserve"> March from 10am to 12 midday</w:t>
      </w:r>
      <w:r>
        <w:rPr>
          <w:rFonts w:ascii="Garamond" w:hAnsi="Garamond" w:cs="Arial"/>
          <w:color w:val="000000"/>
          <w:sz w:val="22"/>
          <w:szCs w:val="22"/>
        </w:rPr>
        <w:t xml:space="preserve"> in your diaries now and come and help. No special skills needed, just enthusiasm!</w:t>
      </w:r>
    </w:p>
    <w:p w14:paraId="56DD498A" w14:textId="77777777" w:rsidR="00217F1B" w:rsidRPr="00217F1B" w:rsidRDefault="00217F1B" w:rsidP="00834C9F">
      <w:pPr>
        <w:jc w:val="both"/>
        <w:rPr>
          <w:rFonts w:ascii="Garamond" w:hAnsi="Garamond"/>
          <w:b/>
          <w:sz w:val="16"/>
          <w:szCs w:val="16"/>
        </w:rPr>
      </w:pPr>
    </w:p>
    <w:p w14:paraId="74EF9F81" w14:textId="77777777" w:rsidR="00C85FF3" w:rsidRPr="002701DE" w:rsidRDefault="00C85FF3" w:rsidP="00C85FF3">
      <w:pPr>
        <w:jc w:val="both"/>
        <w:rPr>
          <w:rFonts w:ascii="Garamond" w:hAnsi="Garamond"/>
          <w:sz w:val="22"/>
          <w:szCs w:val="22"/>
        </w:rPr>
      </w:pPr>
      <w:r w:rsidRPr="002701DE">
        <w:rPr>
          <w:rFonts w:ascii="Garamond" w:hAnsi="Garamond"/>
          <w:b/>
          <w:sz w:val="22"/>
          <w:szCs w:val="22"/>
        </w:rPr>
        <w:t>EASTER FLOWERS</w:t>
      </w:r>
      <w:r w:rsidRPr="002701DE">
        <w:rPr>
          <w:rFonts w:ascii="Garamond" w:hAnsi="Garamond"/>
          <w:sz w:val="22"/>
          <w:szCs w:val="22"/>
        </w:rPr>
        <w:t xml:space="preserve"> </w:t>
      </w:r>
      <w:r>
        <w:rPr>
          <w:rFonts w:ascii="Garamond" w:hAnsi="Garamond"/>
          <w:sz w:val="22"/>
          <w:szCs w:val="22"/>
        </w:rPr>
        <w:tab/>
      </w:r>
      <w:r w:rsidRPr="002701DE">
        <w:rPr>
          <w:rFonts w:ascii="Garamond" w:hAnsi="Garamond"/>
          <w:sz w:val="22"/>
          <w:szCs w:val="22"/>
        </w:rPr>
        <w:t xml:space="preserve">If you would like to make a contribution towards the church flowers for </w:t>
      </w:r>
      <w:r>
        <w:rPr>
          <w:rFonts w:ascii="Garamond" w:hAnsi="Garamond"/>
          <w:sz w:val="22"/>
          <w:szCs w:val="22"/>
        </w:rPr>
        <w:t>E</w:t>
      </w:r>
      <w:r w:rsidRPr="002701DE">
        <w:rPr>
          <w:rFonts w:ascii="Garamond" w:hAnsi="Garamond"/>
          <w:sz w:val="22"/>
          <w:szCs w:val="22"/>
        </w:rPr>
        <w:t>aster, in memory of a loved one</w:t>
      </w:r>
      <w:r>
        <w:rPr>
          <w:rFonts w:ascii="Garamond" w:hAnsi="Garamond"/>
          <w:sz w:val="22"/>
          <w:szCs w:val="22"/>
        </w:rPr>
        <w:t xml:space="preserve">, </w:t>
      </w:r>
      <w:r w:rsidRPr="002701DE">
        <w:rPr>
          <w:rFonts w:ascii="Garamond" w:hAnsi="Garamond"/>
          <w:sz w:val="22"/>
          <w:szCs w:val="22"/>
        </w:rPr>
        <w:t xml:space="preserve">please see </w:t>
      </w:r>
      <w:r>
        <w:rPr>
          <w:rFonts w:ascii="Garamond" w:hAnsi="Garamond"/>
          <w:sz w:val="22"/>
          <w:szCs w:val="22"/>
        </w:rPr>
        <w:t>Sue Jull.</w:t>
      </w:r>
    </w:p>
    <w:p w14:paraId="52D763C8" w14:textId="129ABE2C" w:rsidR="00495C91" w:rsidRDefault="00495C91" w:rsidP="00376927">
      <w:pPr>
        <w:jc w:val="both"/>
        <w:rPr>
          <w:rFonts w:ascii="Garamond" w:hAnsi="Garamond"/>
          <w:color w:val="000000"/>
          <w:sz w:val="16"/>
          <w:szCs w:val="16"/>
        </w:rPr>
      </w:pPr>
    </w:p>
    <w:p w14:paraId="6D01AB44" w14:textId="478A08CA" w:rsidR="00217F1B" w:rsidRPr="00EB0586" w:rsidRDefault="00217F1B" w:rsidP="00217F1B">
      <w:pPr>
        <w:jc w:val="both"/>
        <w:rPr>
          <w:rFonts w:ascii="Garamond" w:hAnsi="Garamond"/>
          <w:b/>
          <w:sz w:val="22"/>
          <w:szCs w:val="22"/>
        </w:rPr>
      </w:pPr>
      <w:r w:rsidRPr="00EB0586">
        <w:rPr>
          <w:rFonts w:ascii="Garamond" w:hAnsi="Garamond"/>
          <w:b/>
          <w:sz w:val="22"/>
          <w:szCs w:val="22"/>
        </w:rPr>
        <w:t>MESSY CHURCH</w:t>
      </w:r>
      <w:r>
        <w:rPr>
          <w:rFonts w:ascii="Garamond" w:hAnsi="Garamond"/>
          <w:b/>
          <w:sz w:val="22"/>
          <w:szCs w:val="22"/>
        </w:rPr>
        <w:t xml:space="preserve">  </w:t>
      </w:r>
      <w:r w:rsidRPr="00EB0586">
        <w:rPr>
          <w:rFonts w:ascii="Garamond" w:hAnsi="Garamond"/>
          <w:sz w:val="22"/>
          <w:szCs w:val="22"/>
        </w:rPr>
        <w:t>Thank you to everybody who supported this. We had 37 children, plus grandparents, parents and carers and had great fun doing activities based on Mothering Sunday and Easter. </w:t>
      </w:r>
      <w:r>
        <w:rPr>
          <w:rFonts w:ascii="Garamond" w:hAnsi="Garamond"/>
          <w:b/>
          <w:sz w:val="22"/>
          <w:szCs w:val="22"/>
        </w:rPr>
        <w:t xml:space="preserve"> </w:t>
      </w:r>
      <w:r w:rsidRPr="00EB0586">
        <w:rPr>
          <w:rFonts w:ascii="Garamond" w:hAnsi="Garamond"/>
          <w:sz w:val="22"/>
          <w:szCs w:val="22"/>
        </w:rPr>
        <w:t xml:space="preserve">The next Messy Church is on </w:t>
      </w:r>
      <w:r w:rsidRPr="00217F1B">
        <w:rPr>
          <w:rFonts w:ascii="Garamond" w:hAnsi="Garamond"/>
          <w:b/>
          <w:sz w:val="22"/>
          <w:szCs w:val="22"/>
        </w:rPr>
        <w:t>Saturday 13</w:t>
      </w:r>
      <w:r w:rsidRPr="00217F1B">
        <w:rPr>
          <w:rFonts w:ascii="Garamond" w:hAnsi="Garamond"/>
          <w:b/>
          <w:sz w:val="22"/>
          <w:szCs w:val="22"/>
          <w:vertAlign w:val="superscript"/>
        </w:rPr>
        <w:t>th</w:t>
      </w:r>
      <w:r w:rsidRPr="00217F1B">
        <w:rPr>
          <w:rFonts w:ascii="Garamond" w:hAnsi="Garamond"/>
          <w:b/>
          <w:sz w:val="22"/>
          <w:szCs w:val="22"/>
        </w:rPr>
        <w:t>April</w:t>
      </w:r>
      <w:r>
        <w:rPr>
          <w:rFonts w:ascii="Garamond" w:hAnsi="Garamond"/>
          <w:sz w:val="22"/>
          <w:szCs w:val="22"/>
        </w:rPr>
        <w:t>.</w:t>
      </w:r>
    </w:p>
    <w:p w14:paraId="557E6551" w14:textId="77777777" w:rsidR="00217F1B" w:rsidRDefault="00217F1B" w:rsidP="00376927">
      <w:pPr>
        <w:jc w:val="both"/>
        <w:rPr>
          <w:rFonts w:ascii="Garamond" w:hAnsi="Garamond"/>
          <w:color w:val="000000"/>
          <w:sz w:val="16"/>
          <w:szCs w:val="16"/>
        </w:rPr>
      </w:pPr>
    </w:p>
    <w:p w14:paraId="4B7A99DF" w14:textId="74BC69EA" w:rsidR="00217F1B" w:rsidRDefault="00217F1B" w:rsidP="00376927">
      <w:pPr>
        <w:jc w:val="both"/>
        <w:rPr>
          <w:rFonts w:ascii="Garamond" w:hAnsi="Garamond"/>
          <w:sz w:val="22"/>
          <w:szCs w:val="22"/>
        </w:rPr>
      </w:pPr>
      <w:r w:rsidRPr="00C72FB0">
        <w:rPr>
          <w:rFonts w:ascii="Garamond" w:hAnsi="Garamond"/>
          <w:b/>
          <w:sz w:val="22"/>
          <w:szCs w:val="22"/>
        </w:rPr>
        <w:t>ELECTORAL ROLL</w:t>
      </w:r>
      <w:r w:rsidRPr="00C72FB0">
        <w:rPr>
          <w:rFonts w:ascii="Garamond" w:hAnsi="Garamond"/>
          <w:sz w:val="22"/>
          <w:szCs w:val="22"/>
        </w:rPr>
        <w:t xml:space="preserve"> Each year in advance of our APCM </w:t>
      </w:r>
      <w:r>
        <w:rPr>
          <w:rFonts w:ascii="Garamond" w:hAnsi="Garamond"/>
          <w:sz w:val="22"/>
          <w:szCs w:val="22"/>
        </w:rPr>
        <w:t>(</w:t>
      </w:r>
      <w:r w:rsidRPr="00C72FB0">
        <w:rPr>
          <w:rFonts w:ascii="Garamond" w:hAnsi="Garamond"/>
          <w:b/>
          <w:sz w:val="22"/>
          <w:szCs w:val="22"/>
        </w:rPr>
        <w:t>21st April</w:t>
      </w:r>
      <w:r>
        <w:rPr>
          <w:rFonts w:ascii="Garamond" w:hAnsi="Garamond"/>
          <w:b/>
          <w:sz w:val="22"/>
          <w:szCs w:val="22"/>
        </w:rPr>
        <w:t>)</w:t>
      </w:r>
      <w:r w:rsidRPr="00C72FB0">
        <w:rPr>
          <w:rFonts w:ascii="Garamond" w:hAnsi="Garamond"/>
          <w:sz w:val="22"/>
          <w:szCs w:val="22"/>
        </w:rPr>
        <w:t>, the</w:t>
      </w:r>
      <w:r>
        <w:rPr>
          <w:rFonts w:ascii="Garamond" w:hAnsi="Garamond"/>
          <w:sz w:val="22"/>
          <w:szCs w:val="22"/>
        </w:rPr>
        <w:t xml:space="preserve"> roll</w:t>
      </w:r>
      <w:r w:rsidRPr="00C72FB0">
        <w:rPr>
          <w:rFonts w:ascii="Garamond" w:hAnsi="Garamond"/>
          <w:sz w:val="22"/>
          <w:szCs w:val="22"/>
        </w:rPr>
        <w:t xml:space="preserve"> is revised to keep up with any changes. Please </w:t>
      </w:r>
      <w:r>
        <w:rPr>
          <w:rFonts w:ascii="Garamond" w:hAnsi="Garamond"/>
          <w:sz w:val="22"/>
          <w:szCs w:val="22"/>
        </w:rPr>
        <w:t>let</w:t>
      </w:r>
      <w:r w:rsidRPr="00C72FB0">
        <w:rPr>
          <w:rFonts w:ascii="Garamond" w:hAnsi="Garamond"/>
          <w:sz w:val="22"/>
          <w:szCs w:val="22"/>
        </w:rPr>
        <w:t xml:space="preserve"> Annie Dawson </w:t>
      </w:r>
      <w:r>
        <w:rPr>
          <w:rFonts w:ascii="Garamond" w:hAnsi="Garamond"/>
          <w:sz w:val="22"/>
          <w:szCs w:val="22"/>
        </w:rPr>
        <w:t xml:space="preserve">know </w:t>
      </w:r>
      <w:r w:rsidRPr="00C72FB0">
        <w:rPr>
          <w:rFonts w:ascii="Garamond" w:hAnsi="Garamond"/>
          <w:sz w:val="22"/>
          <w:szCs w:val="22"/>
        </w:rPr>
        <w:t xml:space="preserve">if there are amendments required, </w:t>
      </w:r>
      <w:r>
        <w:rPr>
          <w:rFonts w:ascii="Garamond" w:hAnsi="Garamond"/>
          <w:sz w:val="22"/>
          <w:szCs w:val="22"/>
        </w:rPr>
        <w:t xml:space="preserve">e.g. </w:t>
      </w:r>
      <w:r w:rsidRPr="00C72FB0">
        <w:rPr>
          <w:rFonts w:ascii="Garamond" w:hAnsi="Garamond"/>
          <w:sz w:val="22"/>
          <w:szCs w:val="22"/>
        </w:rPr>
        <w:t>contact details or any other relevant information</w:t>
      </w:r>
      <w:r>
        <w:rPr>
          <w:rFonts w:ascii="Garamond" w:hAnsi="Garamond"/>
          <w:sz w:val="22"/>
          <w:szCs w:val="22"/>
        </w:rPr>
        <w:t xml:space="preserve"> by </w:t>
      </w:r>
      <w:r w:rsidRPr="00EB0586">
        <w:rPr>
          <w:rFonts w:ascii="Garamond" w:hAnsi="Garamond"/>
          <w:b/>
          <w:sz w:val="22"/>
          <w:szCs w:val="22"/>
        </w:rPr>
        <w:t>7</w:t>
      </w:r>
      <w:r w:rsidRPr="00EB0586">
        <w:rPr>
          <w:rFonts w:ascii="Garamond" w:hAnsi="Garamond"/>
          <w:b/>
          <w:sz w:val="22"/>
          <w:szCs w:val="22"/>
          <w:vertAlign w:val="superscript"/>
        </w:rPr>
        <w:t>th</w:t>
      </w:r>
      <w:r w:rsidRPr="00EB0586">
        <w:rPr>
          <w:rFonts w:ascii="Garamond" w:hAnsi="Garamond"/>
          <w:b/>
          <w:sz w:val="22"/>
          <w:szCs w:val="22"/>
        </w:rPr>
        <w:t xml:space="preserve"> April</w:t>
      </w:r>
      <w:r>
        <w:rPr>
          <w:rFonts w:ascii="Garamond" w:hAnsi="Garamond"/>
          <w:sz w:val="22"/>
          <w:szCs w:val="22"/>
        </w:rPr>
        <w:t>.</w:t>
      </w:r>
      <w:r w:rsidRPr="00C72FB0">
        <w:rPr>
          <w:rFonts w:ascii="Garamond" w:hAnsi="Garamond"/>
          <w:sz w:val="22"/>
          <w:szCs w:val="22"/>
        </w:rPr>
        <w:t xml:space="preserve">. </w:t>
      </w:r>
      <w:r>
        <w:rPr>
          <w:rFonts w:ascii="Garamond" w:hAnsi="Garamond"/>
          <w:sz w:val="22"/>
          <w:szCs w:val="22"/>
        </w:rPr>
        <w:t>Also if you would like to be added to St. Andrew’s electoral roll please see</w:t>
      </w:r>
      <w:r w:rsidRPr="00C72FB0">
        <w:rPr>
          <w:rFonts w:ascii="Garamond" w:hAnsi="Garamond"/>
          <w:sz w:val="22"/>
          <w:szCs w:val="22"/>
        </w:rPr>
        <w:t xml:space="preserve"> Annie Dawson</w:t>
      </w:r>
      <w:r>
        <w:rPr>
          <w:rFonts w:ascii="Garamond" w:hAnsi="Garamond"/>
          <w:sz w:val="22"/>
          <w:szCs w:val="22"/>
        </w:rPr>
        <w:t>.</w:t>
      </w:r>
      <w:r w:rsidRPr="00C72FB0">
        <w:rPr>
          <w:rFonts w:ascii="Garamond" w:hAnsi="Garamond"/>
          <w:sz w:val="22"/>
          <w:szCs w:val="22"/>
        </w:rPr>
        <w:t>email </w:t>
      </w:r>
      <w:hyperlink r:id="rId6" w:history="1">
        <w:r w:rsidRPr="00C72FB0">
          <w:rPr>
            <w:rFonts w:ascii="Garamond" w:hAnsi="Garamond"/>
            <w:sz w:val="22"/>
            <w:szCs w:val="22"/>
            <w:u w:val="single"/>
          </w:rPr>
          <w:t>aadawson07@hotmail.com</w:t>
        </w:r>
      </w:hyperlink>
      <w:r w:rsidRPr="00C72FB0">
        <w:rPr>
          <w:rFonts w:ascii="Garamond" w:hAnsi="Garamond"/>
          <w:sz w:val="22"/>
          <w:szCs w:val="22"/>
        </w:rPr>
        <w:t>&lt;</w:t>
      </w:r>
      <w:hyperlink r:id="rId7" w:history="1">
        <w:r w:rsidRPr="00C72FB0">
          <w:rPr>
            <w:rFonts w:ascii="Garamond" w:hAnsi="Garamond"/>
            <w:sz w:val="22"/>
            <w:szCs w:val="22"/>
            <w:u w:val="single"/>
          </w:rPr>
          <w:t>mailto:aadawson07@hotmail.com</w:t>
        </w:r>
      </w:hyperlink>
      <w:r w:rsidRPr="00C72FB0">
        <w:rPr>
          <w:rFonts w:ascii="Garamond" w:hAnsi="Garamond"/>
          <w:sz w:val="22"/>
          <w:szCs w:val="22"/>
        </w:rPr>
        <w:t>&gt;.</w:t>
      </w:r>
    </w:p>
    <w:p w14:paraId="7B3838AF" w14:textId="77777777" w:rsidR="00217F1B" w:rsidRDefault="00217F1B" w:rsidP="00376927">
      <w:pPr>
        <w:jc w:val="both"/>
        <w:rPr>
          <w:rFonts w:ascii="Garamond" w:hAnsi="Garamond"/>
          <w:color w:val="000000"/>
          <w:sz w:val="16"/>
          <w:szCs w:val="16"/>
        </w:rPr>
      </w:pPr>
    </w:p>
    <w:p w14:paraId="28320615" w14:textId="47198170" w:rsidR="000C3E28" w:rsidRPr="00C72FB0" w:rsidRDefault="000C3E28" w:rsidP="000C3E28">
      <w:pPr>
        <w:rPr>
          <w:rFonts w:ascii="Garamond" w:hAnsi="Garamond" w:cs="Arial"/>
          <w:sz w:val="22"/>
          <w:szCs w:val="22"/>
        </w:rPr>
      </w:pPr>
      <w:r w:rsidRPr="00C72FB0">
        <w:rPr>
          <w:rFonts w:ascii="Garamond" w:hAnsi="Garamond" w:cs="Arial"/>
          <w:b/>
          <w:sz w:val="22"/>
          <w:szCs w:val="22"/>
        </w:rPr>
        <w:t>CALDICOT WELSH MALE VOICE CHOIR</w:t>
      </w:r>
      <w:r w:rsidRPr="00C72FB0">
        <w:rPr>
          <w:rFonts w:ascii="Garamond" w:hAnsi="Garamond" w:cs="Arial"/>
          <w:sz w:val="22"/>
          <w:szCs w:val="22"/>
        </w:rPr>
        <w:t xml:space="preserve"> will be returning for an evening concert on </w:t>
      </w:r>
      <w:r w:rsidRPr="000C3E28">
        <w:rPr>
          <w:rFonts w:ascii="Garamond" w:hAnsi="Garamond" w:cs="Arial"/>
          <w:b/>
          <w:sz w:val="22"/>
          <w:szCs w:val="22"/>
        </w:rPr>
        <w:t>Saturday 18th May</w:t>
      </w:r>
      <w:r w:rsidRPr="00C72FB0">
        <w:rPr>
          <w:rFonts w:ascii="Garamond" w:hAnsi="Garamond" w:cs="Arial"/>
          <w:sz w:val="22"/>
          <w:szCs w:val="22"/>
        </w:rPr>
        <w:t xml:space="preserve"> at 7.30pm Tickets £10.</w:t>
      </w:r>
      <w:r>
        <w:rPr>
          <w:rFonts w:ascii="Garamond" w:hAnsi="Garamond" w:cs="Arial"/>
          <w:sz w:val="22"/>
          <w:szCs w:val="22"/>
        </w:rPr>
        <w:t xml:space="preserve"> </w:t>
      </w:r>
      <w:r>
        <w:rPr>
          <w:rFonts w:ascii="Garamond" w:hAnsi="Garamond" w:cs="Arial"/>
          <w:bCs/>
          <w:sz w:val="22"/>
          <w:szCs w:val="22"/>
        </w:rPr>
        <w:t>P</w:t>
      </w:r>
      <w:r w:rsidRPr="00C72FB0">
        <w:rPr>
          <w:rFonts w:ascii="Garamond" w:hAnsi="Garamond" w:cs="Arial"/>
          <w:bCs/>
          <w:sz w:val="22"/>
          <w:szCs w:val="22"/>
        </w:rPr>
        <w:t xml:space="preserve">lease see Lyndon or Joyce Hughes for </w:t>
      </w:r>
      <w:r>
        <w:rPr>
          <w:rFonts w:ascii="Garamond" w:hAnsi="Garamond" w:cs="Arial"/>
          <w:bCs/>
          <w:sz w:val="22"/>
          <w:szCs w:val="22"/>
        </w:rPr>
        <w:t>t</w:t>
      </w:r>
      <w:r w:rsidRPr="00C72FB0">
        <w:rPr>
          <w:rFonts w:ascii="Garamond" w:hAnsi="Garamond" w:cs="Arial"/>
          <w:bCs/>
          <w:sz w:val="22"/>
          <w:szCs w:val="22"/>
        </w:rPr>
        <w:t>ickets</w:t>
      </w:r>
      <w:r>
        <w:rPr>
          <w:rFonts w:ascii="Garamond" w:hAnsi="Garamond" w:cs="Arial"/>
          <w:bCs/>
          <w:sz w:val="22"/>
          <w:szCs w:val="22"/>
        </w:rPr>
        <w:t>.</w:t>
      </w:r>
    </w:p>
    <w:p w14:paraId="2220090E" w14:textId="13AD9281" w:rsidR="000C3E28" w:rsidRPr="00217F1B" w:rsidRDefault="000C3E28" w:rsidP="000C3E28">
      <w:pPr>
        <w:rPr>
          <w:rFonts w:ascii="Garamond" w:hAnsi="Garamond" w:cs="Arial"/>
          <w:sz w:val="16"/>
          <w:szCs w:val="16"/>
        </w:rPr>
      </w:pPr>
    </w:p>
    <w:p w14:paraId="3F1DACD6" w14:textId="77777777" w:rsidR="00217F1B" w:rsidRPr="00EB0586" w:rsidRDefault="00217F1B" w:rsidP="00217F1B">
      <w:pPr>
        <w:rPr>
          <w:rFonts w:ascii="Garamond" w:hAnsi="Garamond"/>
          <w:b/>
          <w:sz w:val="22"/>
          <w:szCs w:val="22"/>
        </w:rPr>
      </w:pPr>
      <w:r w:rsidRPr="00EB0586">
        <w:rPr>
          <w:rFonts w:ascii="Garamond" w:hAnsi="Garamond"/>
          <w:b/>
          <w:sz w:val="22"/>
          <w:szCs w:val="22"/>
        </w:rPr>
        <w:t>FUN QUIZ </w:t>
      </w:r>
      <w:r>
        <w:rPr>
          <w:rFonts w:ascii="Garamond" w:hAnsi="Garamond"/>
          <w:b/>
          <w:sz w:val="22"/>
          <w:szCs w:val="22"/>
        </w:rPr>
        <w:t xml:space="preserve"> </w:t>
      </w:r>
      <w:r w:rsidRPr="00EB0586">
        <w:rPr>
          <w:rFonts w:ascii="Garamond" w:hAnsi="Garamond"/>
          <w:sz w:val="22"/>
          <w:szCs w:val="22"/>
        </w:rPr>
        <w:t xml:space="preserve">This will take place on </w:t>
      </w:r>
      <w:r w:rsidRPr="00EB0586">
        <w:rPr>
          <w:rFonts w:ascii="Garamond" w:hAnsi="Garamond"/>
          <w:b/>
          <w:sz w:val="22"/>
          <w:szCs w:val="22"/>
        </w:rPr>
        <w:t>Saturday 15</w:t>
      </w:r>
      <w:r w:rsidRPr="00EB0586">
        <w:rPr>
          <w:rFonts w:ascii="Garamond" w:hAnsi="Garamond"/>
          <w:b/>
          <w:sz w:val="22"/>
          <w:szCs w:val="22"/>
          <w:vertAlign w:val="superscript"/>
        </w:rPr>
        <w:t>th</w:t>
      </w:r>
      <w:r w:rsidRPr="00EB0586">
        <w:rPr>
          <w:rFonts w:ascii="Garamond" w:hAnsi="Garamond"/>
          <w:b/>
          <w:sz w:val="22"/>
          <w:szCs w:val="22"/>
        </w:rPr>
        <w:t xml:space="preserve"> June</w:t>
      </w:r>
      <w:r w:rsidRPr="00EB0586">
        <w:rPr>
          <w:rFonts w:ascii="Garamond" w:hAnsi="Garamond"/>
          <w:sz w:val="22"/>
          <w:szCs w:val="22"/>
        </w:rPr>
        <w:t>. Tickets will be £10.00</w:t>
      </w:r>
    </w:p>
    <w:p w14:paraId="2C1BC081" w14:textId="5C0DAFAA" w:rsidR="00495C91" w:rsidRPr="00A42AC3" w:rsidRDefault="00604500" w:rsidP="00604500">
      <w:pPr>
        <w:jc w:val="both"/>
        <w:rPr>
          <w:rFonts w:ascii="Garamond" w:hAnsi="Garamond"/>
          <w:b/>
          <w:color w:val="000000"/>
          <w:sz w:val="16"/>
          <w:szCs w:val="16"/>
        </w:rPr>
      </w:pPr>
      <w:r>
        <w:rPr>
          <w:rFonts w:ascii="Garamond" w:hAnsi="Garamond" w:cs="Arial"/>
          <w:color w:val="000000" w:themeColor="text1"/>
          <w:sz w:val="22"/>
          <w:szCs w:val="22"/>
        </w:rPr>
        <w:tab/>
        <w:t xml:space="preserve">            </w:t>
      </w:r>
      <w:r w:rsidR="00A42AC3" w:rsidRPr="00A42AC3">
        <w:rPr>
          <w:rFonts w:ascii="Garamond" w:hAnsi="Garamond"/>
          <w:b/>
          <w:color w:val="000000"/>
          <w:sz w:val="22"/>
          <w:szCs w:val="22"/>
        </w:rPr>
        <w:tab/>
      </w:r>
      <w:r w:rsidR="00A42AC3">
        <w:rPr>
          <w:rFonts w:ascii="Garamond" w:hAnsi="Garamond"/>
          <w:b/>
          <w:color w:val="000000"/>
          <w:sz w:val="22"/>
          <w:szCs w:val="22"/>
        </w:rPr>
        <w:t xml:space="preserve"> </w:t>
      </w:r>
      <w:r w:rsidR="00495C91">
        <w:rPr>
          <w:rFonts w:ascii="Garamond" w:hAnsi="Garamond"/>
          <w:color w:val="000000"/>
          <w:sz w:val="22"/>
          <w:szCs w:val="22"/>
        </w:rPr>
        <w:tab/>
      </w:r>
      <w:r w:rsidR="00495C91">
        <w:rPr>
          <w:rFonts w:ascii="Garamond" w:hAnsi="Garamond"/>
          <w:color w:val="000000"/>
          <w:sz w:val="22"/>
          <w:szCs w:val="22"/>
        </w:rPr>
        <w:tab/>
        <w:t xml:space="preserve">            </w:t>
      </w:r>
    </w:p>
    <w:p w14:paraId="2823723A" w14:textId="0CCA3A71" w:rsidR="001E02C6" w:rsidRPr="001E02C6" w:rsidRDefault="001E02C6" w:rsidP="001E02C6">
      <w:pPr>
        <w:jc w:val="both"/>
        <w:rPr>
          <w:rFonts w:ascii="Garamond" w:hAnsi="Garamond"/>
          <w:b/>
          <w:i/>
          <w:sz w:val="22"/>
          <w:szCs w:val="22"/>
        </w:rPr>
      </w:pPr>
      <w:r w:rsidRPr="00EB0586">
        <w:rPr>
          <w:rFonts w:ascii="Garamond" w:hAnsi="Garamond"/>
          <w:b/>
          <w:sz w:val="22"/>
          <w:szCs w:val="22"/>
        </w:rPr>
        <w:t>PASSION MUSIC</w:t>
      </w:r>
      <w:r w:rsidRPr="00EB0586">
        <w:rPr>
          <w:rFonts w:ascii="Garamond" w:hAnsi="Garamond"/>
          <w:sz w:val="22"/>
          <w:szCs w:val="22"/>
        </w:rPr>
        <w:t xml:space="preserve"> A service of Passion music by the choir, with complementary readings and hymns will be held </w:t>
      </w:r>
      <w:r w:rsidRPr="00EB0586">
        <w:rPr>
          <w:rFonts w:ascii="Garamond" w:hAnsi="Garamond"/>
          <w:b/>
          <w:sz w:val="22"/>
          <w:szCs w:val="22"/>
        </w:rPr>
        <w:t>TONIGHT</w:t>
      </w:r>
      <w:r w:rsidRPr="00EB0586">
        <w:rPr>
          <w:rFonts w:ascii="Garamond" w:hAnsi="Garamond"/>
          <w:sz w:val="22"/>
          <w:szCs w:val="22"/>
        </w:rPr>
        <w:t xml:space="preserve"> at 6.30pm in Pinner Parish Church</w:t>
      </w:r>
      <w:r>
        <w:rPr>
          <w:rFonts w:ascii="Garamond" w:hAnsi="Garamond"/>
          <w:sz w:val="22"/>
          <w:szCs w:val="22"/>
        </w:rPr>
        <w:t>. Also t</w:t>
      </w:r>
      <w:r w:rsidRPr="00EB0586">
        <w:rPr>
          <w:rFonts w:ascii="Garamond" w:hAnsi="Garamond"/>
          <w:sz w:val="22"/>
          <w:szCs w:val="22"/>
        </w:rPr>
        <w:t xml:space="preserve">he annual </w:t>
      </w:r>
      <w:r w:rsidRPr="0089055B">
        <w:rPr>
          <w:rFonts w:ascii="Garamond" w:hAnsi="Garamond"/>
          <w:b/>
          <w:sz w:val="22"/>
          <w:szCs w:val="22"/>
        </w:rPr>
        <w:t>Good Friday</w:t>
      </w:r>
      <w:r w:rsidRPr="00EB0586">
        <w:rPr>
          <w:rFonts w:ascii="Garamond" w:hAnsi="Garamond"/>
          <w:sz w:val="22"/>
          <w:szCs w:val="22"/>
        </w:rPr>
        <w:t xml:space="preserve"> service of Stainer's CRUCIFIXION will be at </w:t>
      </w:r>
      <w:r w:rsidRPr="0089055B">
        <w:rPr>
          <w:rFonts w:ascii="Garamond" w:hAnsi="Garamond"/>
          <w:b/>
          <w:sz w:val="22"/>
          <w:szCs w:val="22"/>
        </w:rPr>
        <w:t>7.00pm</w:t>
      </w:r>
      <w:r w:rsidRPr="00EB0586">
        <w:rPr>
          <w:rFonts w:ascii="Garamond" w:hAnsi="Garamond"/>
          <w:sz w:val="22"/>
          <w:szCs w:val="22"/>
        </w:rPr>
        <w:t xml:space="preserve"> in St John's Greenhill  central Harrow.  And if you'd like to sing in the choir for that, the rehearsal is at 4.30pm that afternoon (please let me know if you want to borrow one of our copies.)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i/>
          <w:sz w:val="22"/>
          <w:szCs w:val="22"/>
        </w:rPr>
        <w:t>Robert Crowhurst</w:t>
      </w:r>
    </w:p>
    <w:p w14:paraId="045EABD2" w14:textId="77777777" w:rsidR="00FF40E7" w:rsidRPr="00FF40E7" w:rsidRDefault="00FF40E7" w:rsidP="00FF40E7">
      <w:pPr>
        <w:jc w:val="both"/>
        <w:rPr>
          <w:rFonts w:ascii="Garamond" w:hAnsi="Garamond" w:cs="Arial"/>
          <w:color w:val="000000"/>
          <w:sz w:val="16"/>
          <w:szCs w:val="16"/>
        </w:rPr>
      </w:pPr>
    </w:p>
    <w:p w14:paraId="7B2B563B" w14:textId="5D1B5016" w:rsidR="00642211" w:rsidRPr="000D7756" w:rsidRDefault="00642211" w:rsidP="004E622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0D7756">
        <w:rPr>
          <w:rFonts w:ascii="Garamond" w:hAnsi="Garamond"/>
          <w:color w:val="000000"/>
          <w:sz w:val="22"/>
          <w:szCs w:val="22"/>
        </w:rPr>
        <w:tab/>
      </w:r>
      <w:r w:rsidRPr="000D7756">
        <w:rPr>
          <w:rFonts w:ascii="Garamond" w:hAnsi="Garamond" w:cs="Arial"/>
          <w:color w:val="000000"/>
          <w:sz w:val="22"/>
          <w:szCs w:val="22"/>
          <w:lang w:eastAsia="en-GB"/>
        </w:rPr>
        <w:t>S</w:t>
      </w:r>
      <w:r w:rsidRPr="000D7756">
        <w:rPr>
          <w:rFonts w:ascii="Garamond" w:hAnsi="Garamond" w:cs="Arial"/>
          <w:color w:val="000000"/>
          <w:sz w:val="22"/>
          <w:szCs w:val="22"/>
          <w:vertAlign w:val="superscript"/>
          <w:lang w:eastAsia="en-GB"/>
        </w:rPr>
        <w:t>t</w:t>
      </w:r>
      <w:r w:rsidRPr="000D7756">
        <w:rPr>
          <w:rFonts w:ascii="Garamond" w:hAnsi="Garamond" w:cs="Arial"/>
          <w:color w:val="000000"/>
          <w:sz w:val="22"/>
          <w:szCs w:val="22"/>
          <w:lang w:eastAsia="en-GB"/>
        </w:rPr>
        <w:t xml:space="preserve"> Andrew's Church bank details for one-off payments and gifts </w:t>
      </w:r>
      <w:r w:rsidR="007F6839" w:rsidRPr="000D7756">
        <w:rPr>
          <w:rFonts w:ascii="Garamond" w:hAnsi="Garamond" w:cs="Arial"/>
          <w:color w:val="000000"/>
          <w:sz w:val="22"/>
          <w:szCs w:val="22"/>
          <w:lang w:eastAsia="en-GB"/>
        </w:rPr>
        <w:t xml:space="preserve">– </w:t>
      </w:r>
    </w:p>
    <w:p w14:paraId="48981C74" w14:textId="77777777" w:rsidR="00642211" w:rsidRPr="00BF1730" w:rsidRDefault="00642211" w:rsidP="0064221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0E887445" w14:textId="77777777" w:rsidR="00642211" w:rsidRPr="00BF1730" w:rsidRDefault="00642211" w:rsidP="0064221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51BC0835" w14:textId="09CC4483" w:rsidR="006E495C" w:rsidRPr="001E02C6" w:rsidRDefault="00642211" w:rsidP="00495C9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r w:rsidRPr="00F54922">
        <w:rPr>
          <w:rFonts w:ascii="Garamond" w:hAnsi="Garamond"/>
          <w:color w:val="000000"/>
          <w:sz w:val="22"/>
          <w:szCs w:val="22"/>
        </w:rPr>
        <w:t xml:space="preserve">  </w:t>
      </w:r>
    </w:p>
    <w:p w14:paraId="3159B0BD" w14:textId="52F32A0A" w:rsidR="00A55500" w:rsidRPr="00B02DD8" w:rsidRDefault="00A55500" w:rsidP="00A5550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A55500" w:rsidRPr="0048326C" w14:paraId="34B6660E" w14:textId="77777777" w:rsidTr="003E0051">
        <w:trPr>
          <w:trHeight w:val="1003"/>
          <w:jc w:val="center"/>
        </w:trPr>
        <w:tc>
          <w:tcPr>
            <w:tcW w:w="1644" w:type="dxa"/>
          </w:tcPr>
          <w:p w14:paraId="58DE1E68" w14:textId="77777777" w:rsidR="00A55500" w:rsidRDefault="00A55500" w:rsidP="003E0051">
            <w:pPr>
              <w:jc w:val="center"/>
              <w:rPr>
                <w:rFonts w:ascii="Garamond" w:hAnsi="Garamond"/>
                <w:b/>
                <w:sz w:val="20"/>
                <w:szCs w:val="20"/>
              </w:rPr>
            </w:pPr>
          </w:p>
          <w:p w14:paraId="5C4161DF" w14:textId="77777777" w:rsidR="00A55500" w:rsidRDefault="00A55500" w:rsidP="003E0051">
            <w:pPr>
              <w:jc w:val="center"/>
              <w:rPr>
                <w:rFonts w:ascii="Garamond" w:hAnsi="Garamond"/>
                <w:b/>
                <w:sz w:val="20"/>
                <w:szCs w:val="20"/>
              </w:rPr>
            </w:pPr>
          </w:p>
          <w:p w14:paraId="53548153" w14:textId="77777777" w:rsidR="00A55500" w:rsidRDefault="00A55500" w:rsidP="003E0051">
            <w:pPr>
              <w:jc w:val="center"/>
              <w:rPr>
                <w:rFonts w:ascii="Garamond" w:hAnsi="Garamond"/>
                <w:b/>
                <w:sz w:val="20"/>
                <w:szCs w:val="20"/>
              </w:rPr>
            </w:pPr>
          </w:p>
          <w:p w14:paraId="6BF23AC5" w14:textId="77777777" w:rsidR="00A55500" w:rsidRPr="00E47BB2" w:rsidRDefault="00A55500" w:rsidP="003E0051">
            <w:pPr>
              <w:rPr>
                <w:rFonts w:ascii="Garamond" w:hAnsi="Garamond"/>
                <w:b/>
                <w:sz w:val="12"/>
                <w:szCs w:val="12"/>
              </w:rPr>
            </w:pPr>
            <w:r>
              <w:rPr>
                <w:i/>
                <w:noProof/>
                <w:color w:val="000000"/>
              </w:rPr>
              <w:drawing>
                <wp:inline distT="0" distB="0" distL="0" distR="0" wp14:anchorId="03858C9C" wp14:editId="356FE249">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46C58DCE" w14:textId="77777777" w:rsidR="00A55500" w:rsidRPr="00A52A30" w:rsidRDefault="00A55500" w:rsidP="003E0051">
            <w:pPr>
              <w:rPr>
                <w:rFonts w:ascii="Garamond" w:hAnsi="Garamond"/>
                <w:b/>
                <w:sz w:val="2"/>
                <w:szCs w:val="2"/>
              </w:rPr>
            </w:pPr>
          </w:p>
        </w:tc>
        <w:tc>
          <w:tcPr>
            <w:tcW w:w="4259" w:type="dxa"/>
          </w:tcPr>
          <w:p w14:paraId="23DDE397" w14:textId="77777777" w:rsidR="00A55500" w:rsidRPr="00E47BB2" w:rsidRDefault="00A55500" w:rsidP="003E0051">
            <w:pPr>
              <w:spacing w:after="40"/>
              <w:jc w:val="center"/>
              <w:rPr>
                <w:rFonts w:ascii="Garamond" w:hAnsi="Garamond"/>
                <w:b/>
                <w:sz w:val="4"/>
                <w:szCs w:val="4"/>
              </w:rPr>
            </w:pPr>
          </w:p>
          <w:p w14:paraId="1270E3D6" w14:textId="3D5868A3" w:rsidR="00A55500" w:rsidRPr="007F7FBB" w:rsidRDefault="00A55500" w:rsidP="003E0051">
            <w:pPr>
              <w:spacing w:after="40"/>
              <w:jc w:val="center"/>
              <w:rPr>
                <w:rStyle w:val="BookTitle"/>
              </w:rPr>
            </w:pPr>
            <w:r w:rsidRPr="007D762B">
              <w:rPr>
                <w:rFonts w:ascii="Garamond" w:hAnsi="Garamond"/>
                <w:b/>
                <w:sz w:val="22"/>
                <w:szCs w:val="22"/>
              </w:rPr>
              <w:t>89 Malvern Avenue Harrow HA2 9ER.</w:t>
            </w:r>
          </w:p>
          <w:p w14:paraId="0FE14344" w14:textId="77777777" w:rsidR="00A55500" w:rsidRPr="007D762B" w:rsidRDefault="00A55500" w:rsidP="003E0051">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FDE35DC" w14:textId="77777777" w:rsidR="00A55500" w:rsidRPr="0048326C" w:rsidRDefault="00A55500" w:rsidP="003E0051">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1AC50E91" w14:textId="77777777" w:rsidR="00A55500" w:rsidRDefault="00A55500" w:rsidP="003E0051">
            <w:pPr>
              <w:jc w:val="right"/>
              <w:rPr>
                <w:rFonts w:ascii="Garamond" w:hAnsi="Garamond"/>
                <w:sz w:val="20"/>
              </w:rPr>
            </w:pPr>
          </w:p>
          <w:p w14:paraId="14CC9BC2" w14:textId="77777777" w:rsidR="00A55500" w:rsidRDefault="00A55500" w:rsidP="003E0051">
            <w:pPr>
              <w:jc w:val="right"/>
              <w:rPr>
                <w:rFonts w:ascii="Garamond" w:hAnsi="Garamond"/>
                <w:sz w:val="20"/>
              </w:rPr>
            </w:pPr>
          </w:p>
          <w:p w14:paraId="0880151B" w14:textId="77777777" w:rsidR="00A55500" w:rsidRPr="0048326C" w:rsidRDefault="00A55500" w:rsidP="003E0051">
            <w:pPr>
              <w:jc w:val="center"/>
              <w:rPr>
                <w:rFonts w:ascii="Garamond" w:hAnsi="Garamond"/>
                <w:sz w:val="20"/>
              </w:rPr>
            </w:pPr>
            <w:r w:rsidRPr="00247317">
              <w:rPr>
                <w:noProof/>
                <w:color w:val="000000"/>
              </w:rPr>
              <w:drawing>
                <wp:inline distT="0" distB="0" distL="0" distR="0" wp14:anchorId="2048EB67" wp14:editId="287BA2F0">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5475F83B" w14:textId="77777777" w:rsidR="00A55500" w:rsidRPr="00C37817"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CC0E4C5" w14:textId="77777777" w:rsidR="00A55500"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F1544A4" w14:textId="77777777" w:rsidR="00A55500" w:rsidRPr="002C4C44"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91" w:type="dxa"/>
        <w:tblInd w:w="-142" w:type="dxa"/>
        <w:tblLayout w:type="fixed"/>
        <w:tblLook w:val="01E0" w:firstRow="1" w:lastRow="1" w:firstColumn="1" w:lastColumn="1" w:noHBand="0" w:noVBand="0"/>
      </w:tblPr>
      <w:tblGrid>
        <w:gridCol w:w="3856"/>
        <w:gridCol w:w="397"/>
        <w:gridCol w:w="1173"/>
        <w:gridCol w:w="1965"/>
      </w:tblGrid>
      <w:tr w:rsidR="00A55500" w:rsidRPr="005D4595" w14:paraId="5A48D462" w14:textId="77777777" w:rsidTr="006E3159">
        <w:trPr>
          <w:cantSplit/>
          <w:trHeight w:val="80"/>
        </w:trPr>
        <w:tc>
          <w:tcPr>
            <w:tcW w:w="7391" w:type="dxa"/>
            <w:gridSpan w:val="4"/>
          </w:tcPr>
          <w:p w14:paraId="0DF710B6" w14:textId="77777777" w:rsidR="00A55500" w:rsidRPr="005D4595" w:rsidRDefault="00A55500" w:rsidP="003E0051">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A55500" w:rsidRPr="00F11AF4" w14:paraId="1A4D08C5" w14:textId="77777777" w:rsidTr="006E3159">
        <w:trPr>
          <w:cantSplit/>
          <w:trHeight w:val="332"/>
        </w:trPr>
        <w:tc>
          <w:tcPr>
            <w:tcW w:w="7391" w:type="dxa"/>
            <w:gridSpan w:val="4"/>
          </w:tcPr>
          <w:p w14:paraId="64B9E69B" w14:textId="77777777" w:rsidR="00B539E3" w:rsidRDefault="00B539E3" w:rsidP="00970645">
            <w:pPr>
              <w:rPr>
                <w:rFonts w:ascii="Garamond" w:hAnsi="Garamond"/>
                <w:b/>
                <w:smallCaps/>
                <w:color w:val="000000"/>
                <w:sz w:val="28"/>
                <w:szCs w:val="28"/>
              </w:rPr>
            </w:pPr>
          </w:p>
          <w:p w14:paraId="4485CBE0" w14:textId="2949D170" w:rsidR="006E3159" w:rsidRDefault="00A55500" w:rsidP="006E3159">
            <w:pP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581DF7">
              <w:rPr>
                <w:rFonts w:ascii="Garamond" w:hAnsi="Garamond"/>
                <w:b/>
                <w:smallCaps/>
                <w:color w:val="000000"/>
                <w:sz w:val="28"/>
                <w:szCs w:val="28"/>
              </w:rPr>
              <w:t>1</w:t>
            </w:r>
            <w:r w:rsidR="00F27576">
              <w:rPr>
                <w:rFonts w:ascii="Garamond" w:hAnsi="Garamond"/>
                <w:b/>
                <w:smallCaps/>
                <w:color w:val="000000"/>
                <w:sz w:val="28"/>
                <w:szCs w:val="28"/>
              </w:rPr>
              <w:t>7</w:t>
            </w:r>
            <w:r w:rsidR="00581DF7" w:rsidRPr="00581DF7">
              <w:rPr>
                <w:rFonts w:ascii="Garamond" w:hAnsi="Garamond"/>
                <w:b/>
                <w:smallCaps/>
                <w:color w:val="000000"/>
                <w:sz w:val="28"/>
                <w:szCs w:val="28"/>
                <w:vertAlign w:val="superscript"/>
              </w:rPr>
              <w:t>th</w:t>
            </w:r>
            <w:r w:rsidR="001E65DF">
              <w:rPr>
                <w:rFonts w:ascii="Garamond" w:hAnsi="Garamond"/>
                <w:b/>
                <w:smallCaps/>
                <w:color w:val="000000"/>
                <w:sz w:val="28"/>
                <w:szCs w:val="28"/>
              </w:rPr>
              <w:t xml:space="preserve"> MARCH</w:t>
            </w:r>
            <w:r w:rsidR="00EE260F">
              <w:rPr>
                <w:rFonts w:ascii="Garamond" w:hAnsi="Garamond"/>
                <w:b/>
                <w:smallCaps/>
                <w:color w:val="000000"/>
                <w:sz w:val="28"/>
                <w:szCs w:val="28"/>
              </w:rPr>
              <w:t xml:space="preserve"> </w:t>
            </w:r>
            <w:r>
              <w:rPr>
                <w:rFonts w:ascii="Garamond" w:hAnsi="Garamond"/>
                <w:b/>
                <w:smallCaps/>
                <w:color w:val="000000"/>
                <w:sz w:val="28"/>
                <w:szCs w:val="28"/>
              </w:rPr>
              <w:t>202</w:t>
            </w:r>
            <w:r w:rsidR="006E3159">
              <w:rPr>
                <w:rFonts w:ascii="Garamond" w:hAnsi="Garamond"/>
                <w:b/>
                <w:smallCaps/>
                <w:color w:val="000000"/>
                <w:sz w:val="28"/>
                <w:szCs w:val="28"/>
              </w:rPr>
              <w:t>4</w:t>
            </w:r>
            <w:r w:rsidR="00F50F75">
              <w:rPr>
                <w:rFonts w:ascii="Garamond" w:hAnsi="Garamond"/>
                <w:b/>
                <w:smallCaps/>
                <w:color w:val="000000"/>
                <w:sz w:val="28"/>
                <w:szCs w:val="28"/>
              </w:rPr>
              <w:t xml:space="preserve">                                        LENT </w:t>
            </w:r>
            <w:r w:rsidR="00F27576">
              <w:rPr>
                <w:rFonts w:ascii="Garamond" w:hAnsi="Garamond"/>
                <w:b/>
                <w:smallCaps/>
                <w:color w:val="000000"/>
                <w:sz w:val="28"/>
                <w:szCs w:val="28"/>
              </w:rPr>
              <w:t>5</w:t>
            </w:r>
          </w:p>
          <w:p w14:paraId="5DD39D79" w14:textId="0E7783F8" w:rsidR="00E3285E" w:rsidRPr="006E3159" w:rsidRDefault="00E3285E" w:rsidP="00F27576">
            <w:pPr>
              <w:jc w:val="center"/>
              <w:rPr>
                <w:rFonts w:ascii="Garamond" w:hAnsi="Garamond"/>
                <w:b/>
                <w:bCs/>
                <w:smallCaps/>
                <w:spacing w:val="5"/>
                <w:sz w:val="28"/>
                <w:szCs w:val="28"/>
              </w:rPr>
            </w:pPr>
          </w:p>
        </w:tc>
      </w:tr>
      <w:tr w:rsidR="00A55500" w:rsidRPr="007D762B" w14:paraId="62FB5310" w14:textId="77777777" w:rsidTr="006E3159">
        <w:trPr>
          <w:cantSplit/>
          <w:trHeight w:val="80"/>
        </w:trPr>
        <w:tc>
          <w:tcPr>
            <w:tcW w:w="5426" w:type="dxa"/>
            <w:gridSpan w:val="3"/>
          </w:tcPr>
          <w:p w14:paraId="185630EE" w14:textId="77777777" w:rsidR="00A55500" w:rsidRPr="005D4595" w:rsidRDefault="00A55500" w:rsidP="003E005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64" w:type="dxa"/>
            <w:vMerge w:val="restart"/>
          </w:tcPr>
          <w:p w14:paraId="3D9FD940" w14:textId="77777777" w:rsidR="00A55500" w:rsidRDefault="00A55500" w:rsidP="003E0051">
            <w:pPr>
              <w:rPr>
                <w:rFonts w:ascii="Garamond" w:hAnsi="Garamond"/>
                <w:sz w:val="20"/>
                <w:szCs w:val="20"/>
              </w:rPr>
            </w:pPr>
          </w:p>
          <w:p w14:paraId="385E4E55" w14:textId="77777777" w:rsidR="00A55500" w:rsidRPr="006E5D55" w:rsidRDefault="00A55500" w:rsidP="003E0051">
            <w:pPr>
              <w:spacing w:before="60" w:line="360" w:lineRule="auto"/>
              <w:rPr>
                <w:rFonts w:ascii="Garamond" w:hAnsi="Garamond"/>
                <w:sz w:val="20"/>
                <w:szCs w:val="20"/>
              </w:rPr>
            </w:pPr>
            <w:r>
              <w:rPr>
                <w:rFonts w:ascii="Garamond" w:hAnsi="Garamond"/>
                <w:sz w:val="20"/>
                <w:szCs w:val="20"/>
              </w:rPr>
              <w:t xml:space="preserve"> </w:t>
            </w:r>
            <w:proofErr w:type="spellStart"/>
            <w:r w:rsidRPr="006E5D55">
              <w:rPr>
                <w:rFonts w:ascii="Garamond" w:hAnsi="Garamond"/>
                <w:sz w:val="20"/>
                <w:szCs w:val="20"/>
              </w:rPr>
              <w:t>Roxbournestandrews</w:t>
            </w:r>
            <w:proofErr w:type="spellEnd"/>
          </w:p>
          <w:p w14:paraId="14EFE3CE" w14:textId="77777777" w:rsidR="00A55500" w:rsidRDefault="00A55500" w:rsidP="003E0051">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A26A6D5" wp14:editId="27DB0475">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1846D67F" wp14:editId="709F7F61">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2030FE8" w14:textId="77777777" w:rsidR="00A55500" w:rsidRDefault="00A55500" w:rsidP="003E0051">
            <w:pPr>
              <w:jc w:val="center"/>
              <w:rPr>
                <w:b/>
                <w:i/>
                <w:color w:val="000000"/>
                <w:sz w:val="12"/>
                <w:szCs w:val="12"/>
              </w:rPr>
            </w:pPr>
          </w:p>
          <w:p w14:paraId="5A86085A" w14:textId="77777777" w:rsidR="00A55500" w:rsidRPr="008B6112" w:rsidRDefault="00A55500" w:rsidP="003E0051">
            <w:pPr>
              <w:jc w:val="center"/>
              <w:rPr>
                <w:rFonts w:ascii="Garamond" w:hAnsi="Garamond"/>
                <w:i/>
                <w:sz w:val="4"/>
                <w:szCs w:val="4"/>
              </w:rPr>
            </w:pPr>
          </w:p>
        </w:tc>
      </w:tr>
      <w:tr w:rsidR="00A55500" w:rsidRPr="007D762B" w14:paraId="0C8953D6" w14:textId="77777777" w:rsidTr="006E3159">
        <w:trPr>
          <w:cantSplit/>
          <w:trHeight w:val="80"/>
        </w:trPr>
        <w:tc>
          <w:tcPr>
            <w:tcW w:w="5426" w:type="dxa"/>
            <w:gridSpan w:val="3"/>
          </w:tcPr>
          <w:p w14:paraId="5EAE7C01" w14:textId="77777777" w:rsidR="00A55500" w:rsidRPr="00184D71" w:rsidRDefault="00A55500" w:rsidP="003E0051">
            <w:pPr>
              <w:spacing w:line="360" w:lineRule="auto"/>
              <w:ind w:left="720" w:right="-288" w:firstLine="360"/>
              <w:jc w:val="center"/>
              <w:rPr>
                <w:rFonts w:ascii="Lucida Handwriting" w:hAnsi="Lucida Handwriting"/>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64" w:type="dxa"/>
            <w:vMerge/>
          </w:tcPr>
          <w:p w14:paraId="66D8217B" w14:textId="77777777" w:rsidR="00A55500" w:rsidRPr="007D762B" w:rsidRDefault="00A55500" w:rsidP="003E0051">
            <w:pPr>
              <w:ind w:right="-77"/>
              <w:jc w:val="center"/>
              <w:rPr>
                <w:b/>
                <w:i/>
                <w:color w:val="000000"/>
                <w:sz w:val="20"/>
                <w:szCs w:val="20"/>
              </w:rPr>
            </w:pPr>
          </w:p>
        </w:tc>
      </w:tr>
      <w:tr w:rsidR="00A55500" w:rsidRPr="007D762B" w14:paraId="5E8E1DF2" w14:textId="77777777" w:rsidTr="006E3159">
        <w:trPr>
          <w:cantSplit/>
          <w:trHeight w:val="84"/>
        </w:trPr>
        <w:tc>
          <w:tcPr>
            <w:tcW w:w="5426" w:type="dxa"/>
            <w:gridSpan w:val="3"/>
          </w:tcPr>
          <w:p w14:paraId="0B61FEA7" w14:textId="77777777" w:rsidR="00A55500" w:rsidRPr="00F11AF4" w:rsidRDefault="00A55500" w:rsidP="003E0051">
            <w:pPr>
              <w:ind w:right="-170"/>
              <w:rPr>
                <w:rFonts w:ascii="Garamond" w:hAnsi="Garamond"/>
                <w:b/>
                <w:smallCaps/>
                <w:color w:val="000000"/>
                <w:sz w:val="2"/>
                <w:szCs w:val="2"/>
              </w:rPr>
            </w:pPr>
          </w:p>
        </w:tc>
        <w:tc>
          <w:tcPr>
            <w:tcW w:w="1964" w:type="dxa"/>
            <w:vMerge/>
          </w:tcPr>
          <w:p w14:paraId="49731234" w14:textId="77777777" w:rsidR="00A55500" w:rsidRPr="007D762B" w:rsidRDefault="00A55500" w:rsidP="003E0051">
            <w:pPr>
              <w:rPr>
                <w:b/>
                <w:i/>
                <w:color w:val="000000"/>
                <w:sz w:val="20"/>
                <w:szCs w:val="20"/>
              </w:rPr>
            </w:pPr>
          </w:p>
        </w:tc>
      </w:tr>
      <w:tr w:rsidR="00A55500" w:rsidRPr="0096090C" w14:paraId="35EE0115" w14:textId="77777777" w:rsidTr="006E3159">
        <w:trPr>
          <w:cantSplit/>
          <w:trHeight w:val="1411"/>
        </w:trPr>
        <w:tc>
          <w:tcPr>
            <w:tcW w:w="5426" w:type="dxa"/>
            <w:gridSpan w:val="3"/>
          </w:tcPr>
          <w:p w14:paraId="2E7CAE87" w14:textId="3B50DB37" w:rsidR="00B31E49" w:rsidRDefault="00B31E49" w:rsidP="00B31E49">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7EBC80D3" w14:textId="73968A94" w:rsidR="006C61DC" w:rsidRDefault="00B31E49" w:rsidP="00B31E49">
            <w:pPr>
              <w:ind w:left="-74" w:hanging="567"/>
              <w:jc w:val="center"/>
              <w:rPr>
                <w:rFonts w:ascii="Garamond" w:hAnsi="Garamond"/>
                <w:b/>
                <w:smallCaps/>
                <w:color w:val="000000"/>
              </w:rPr>
            </w:pPr>
            <w:r>
              <w:rPr>
                <w:rFonts w:ascii="Garamond" w:hAnsi="Garamond"/>
                <w:b/>
                <w:color w:val="000000"/>
              </w:rPr>
              <w:t xml:space="preserve">  </w:t>
            </w:r>
            <w:r w:rsidR="00F54A49">
              <w:rPr>
                <w:rFonts w:ascii="Garamond" w:hAnsi="Garamond"/>
                <w:b/>
                <w:color w:val="000000"/>
              </w:rPr>
              <w:t>10.00</w:t>
            </w:r>
            <w:r>
              <w:rPr>
                <w:rFonts w:ascii="Garamond" w:hAnsi="Garamond"/>
                <w:b/>
                <w:color w:val="000000"/>
              </w:rPr>
              <w:t xml:space="preserve"> </w:t>
            </w:r>
            <w:r w:rsidRPr="000D4FB1">
              <w:rPr>
                <w:rFonts w:ascii="Garamond" w:hAnsi="Garamond"/>
                <w:b/>
                <w:color w:val="000000"/>
              </w:rPr>
              <w:t xml:space="preserve">am: </w:t>
            </w:r>
            <w:r w:rsidRPr="000D4FB1">
              <w:rPr>
                <w:rFonts w:ascii="Garamond" w:hAnsi="Garamond"/>
                <w:b/>
                <w:smallCaps/>
                <w:color w:val="000000"/>
              </w:rPr>
              <w:t>Parish Communion</w:t>
            </w:r>
          </w:p>
          <w:p w14:paraId="714F5117" w14:textId="535262C5" w:rsidR="00E612A8" w:rsidRPr="00E612A8" w:rsidRDefault="00E612A8" w:rsidP="00B31E49">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14:paraId="19CABD01" w14:textId="3A36FD0D" w:rsidR="004A0B95" w:rsidRPr="00B36FC1" w:rsidRDefault="004A0B95" w:rsidP="004A0B95">
            <w:pPr>
              <w:rPr>
                <w:lang w:eastAsia="en-GB"/>
              </w:rPr>
            </w:pPr>
            <w:r w:rsidRPr="006F2C92">
              <w:rPr>
                <w:rFonts w:ascii="Garamond" w:hAnsi="Garamond"/>
                <w:i/>
                <w:color w:val="000000"/>
                <w:sz w:val="20"/>
                <w:szCs w:val="20"/>
              </w:rPr>
              <w:t>Please come to the Hall after the Service for Coffee, Tea &amp; Fellowship</w:t>
            </w:r>
          </w:p>
          <w:p w14:paraId="12DFA531" w14:textId="5820EAEE" w:rsidR="00A55500" w:rsidRDefault="00A55500" w:rsidP="003E0051">
            <w:pPr>
              <w:ind w:left="-74"/>
              <w:jc w:val="center"/>
              <w:rPr>
                <w:rFonts w:ascii="Garamond" w:hAnsi="Garamond"/>
                <w:i/>
                <w:color w:val="000000"/>
                <w:sz w:val="20"/>
                <w:szCs w:val="20"/>
              </w:rPr>
            </w:pPr>
          </w:p>
          <w:p w14:paraId="28D10FD6" w14:textId="77777777" w:rsidR="00A55500" w:rsidRPr="00634785" w:rsidRDefault="00A55500" w:rsidP="003E0051">
            <w:pPr>
              <w:ind w:left="-74"/>
              <w:jc w:val="center"/>
              <w:rPr>
                <w:rFonts w:ascii="Garamond" w:hAnsi="Garamond"/>
                <w:b/>
                <w:smallCaps/>
                <w:color w:val="000000"/>
                <w:sz w:val="4"/>
                <w:szCs w:val="4"/>
              </w:rPr>
            </w:pPr>
          </w:p>
        </w:tc>
        <w:tc>
          <w:tcPr>
            <w:tcW w:w="1964" w:type="dxa"/>
            <w:vMerge/>
          </w:tcPr>
          <w:p w14:paraId="77593FB5" w14:textId="77777777" w:rsidR="00A55500" w:rsidRPr="007D762B" w:rsidRDefault="00A55500" w:rsidP="003E0051">
            <w:pPr>
              <w:rPr>
                <w:b/>
                <w:color w:val="000000"/>
                <w:sz w:val="20"/>
                <w:szCs w:val="20"/>
              </w:rPr>
            </w:pPr>
          </w:p>
        </w:tc>
      </w:tr>
      <w:tr w:rsidR="00A55500" w:rsidRPr="004873D6" w14:paraId="47ABC3E6" w14:textId="77777777" w:rsidTr="006E3159">
        <w:trPr>
          <w:trHeight w:val="266"/>
        </w:trPr>
        <w:tc>
          <w:tcPr>
            <w:tcW w:w="3856" w:type="dxa"/>
          </w:tcPr>
          <w:p w14:paraId="06AC6610" w14:textId="77777777" w:rsidR="00A55500" w:rsidRPr="000D4FB1" w:rsidRDefault="00A55500" w:rsidP="003E0051">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397" w:type="dxa"/>
          </w:tcPr>
          <w:p w14:paraId="1ED428B7" w14:textId="77777777" w:rsidR="00A55500" w:rsidRPr="004873D6" w:rsidRDefault="00A55500" w:rsidP="003E0051">
            <w:pPr>
              <w:rPr>
                <w:sz w:val="22"/>
              </w:rPr>
            </w:pPr>
          </w:p>
        </w:tc>
        <w:tc>
          <w:tcPr>
            <w:tcW w:w="3137" w:type="dxa"/>
            <w:gridSpan w:val="2"/>
          </w:tcPr>
          <w:p w14:paraId="4C2AB119" w14:textId="1DD42E8C" w:rsidR="00A55500" w:rsidRDefault="00A55500" w:rsidP="003E0051">
            <w:pPr>
              <w:ind w:right="-130"/>
              <w:rPr>
                <w:rFonts w:ascii="Garamond" w:hAnsi="Garamond"/>
                <w:b/>
                <w:smallCaps/>
                <w:sz w:val="22"/>
                <w:szCs w:val="22"/>
              </w:rPr>
            </w:pPr>
            <w:r w:rsidRPr="000D4FB1">
              <w:rPr>
                <w:rFonts w:ascii="Garamond" w:hAnsi="Garamond"/>
                <w:b/>
                <w:smallCaps/>
                <w:sz w:val="22"/>
                <w:szCs w:val="22"/>
              </w:rPr>
              <w:t>Next Sunday</w:t>
            </w:r>
            <w:r w:rsidR="00D85C8A">
              <w:rPr>
                <w:rFonts w:ascii="Garamond" w:hAnsi="Garamond"/>
                <w:b/>
                <w:smallCaps/>
                <w:sz w:val="22"/>
                <w:szCs w:val="22"/>
              </w:rPr>
              <w:t xml:space="preserve"> </w:t>
            </w:r>
            <w:r w:rsidR="00F27576">
              <w:rPr>
                <w:rStyle w:val="BookTitle"/>
              </w:rPr>
              <w:t>24</w:t>
            </w:r>
            <w:r w:rsidR="001E65DF" w:rsidRPr="001E65DF">
              <w:rPr>
                <w:rStyle w:val="BookTitle"/>
                <w:vertAlign w:val="superscript"/>
              </w:rPr>
              <w:t>th</w:t>
            </w:r>
            <w:r w:rsidR="0008275F">
              <w:rPr>
                <w:rStyle w:val="BookTitle"/>
              </w:rPr>
              <w:t xml:space="preserve"> march</w:t>
            </w:r>
            <w:r w:rsidR="004C6217">
              <w:rPr>
                <w:rStyle w:val="BookTitle"/>
              </w:rPr>
              <w:t xml:space="preserve"> </w:t>
            </w:r>
          </w:p>
          <w:p w14:paraId="1CD8E3E7" w14:textId="77777777" w:rsidR="00A55500" w:rsidRPr="004873D6" w:rsidRDefault="00A55500" w:rsidP="003E0051">
            <w:pPr>
              <w:ind w:right="-130" w:hanging="164"/>
              <w:jc w:val="center"/>
              <w:rPr>
                <w:rFonts w:ascii="Garamond" w:hAnsi="Garamond"/>
                <w:i/>
                <w:smallCaps/>
                <w:sz w:val="2"/>
                <w:szCs w:val="2"/>
              </w:rPr>
            </w:pPr>
          </w:p>
        </w:tc>
      </w:tr>
      <w:tr w:rsidR="00A55500" w:rsidRPr="004873D6" w14:paraId="298E3978" w14:textId="77777777" w:rsidTr="006E3159">
        <w:trPr>
          <w:cantSplit/>
          <w:trHeight w:val="188"/>
        </w:trPr>
        <w:tc>
          <w:tcPr>
            <w:tcW w:w="3856" w:type="dxa"/>
            <w:vMerge w:val="restart"/>
          </w:tcPr>
          <w:p w14:paraId="0F4600BE" w14:textId="77777777" w:rsidR="004C6217" w:rsidRDefault="004C6217" w:rsidP="004C6217">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0B9744A1" w14:textId="77777777" w:rsidR="004C6217" w:rsidRDefault="004C6217" w:rsidP="004C6217">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12734169" w14:textId="0FF47CCC" w:rsidR="00A55500" w:rsidRPr="008E6C98" w:rsidRDefault="004C6217" w:rsidP="004C6217">
            <w:pPr>
              <w:tabs>
                <w:tab w:val="left" w:pos="900"/>
              </w:tabs>
              <w:spacing w:after="40"/>
              <w:jc w:val="center"/>
              <w:rPr>
                <w:rStyle w:val="BookTitle"/>
              </w:rPr>
            </w:pPr>
            <w:r w:rsidRPr="009A7037">
              <w:rPr>
                <w:rFonts w:ascii="Garamond" w:hAnsi="Garamond"/>
                <w:b/>
                <w:sz w:val="16"/>
                <w:szCs w:val="16"/>
              </w:rPr>
              <w:t>Wednesday</w:t>
            </w:r>
            <w:r>
              <w:rPr>
                <w:rFonts w:ascii="Garamond" w:hAnsi="Garamond"/>
                <w:sz w:val="16"/>
                <w:szCs w:val="16"/>
              </w:rPr>
              <w:t>:  9.30am Holy Communion</w:t>
            </w:r>
          </w:p>
        </w:tc>
        <w:tc>
          <w:tcPr>
            <w:tcW w:w="397" w:type="dxa"/>
          </w:tcPr>
          <w:p w14:paraId="6AA11203" w14:textId="77777777" w:rsidR="00A55500" w:rsidRPr="004873D6" w:rsidRDefault="00A55500" w:rsidP="003E0051">
            <w:pPr>
              <w:rPr>
                <w:rFonts w:ascii="Univers" w:hAnsi="Univers"/>
                <w:sz w:val="16"/>
              </w:rPr>
            </w:pPr>
          </w:p>
        </w:tc>
        <w:tc>
          <w:tcPr>
            <w:tcW w:w="3137" w:type="dxa"/>
            <w:gridSpan w:val="2"/>
            <w:vMerge w:val="restart"/>
          </w:tcPr>
          <w:p w14:paraId="073F1698" w14:textId="77777777" w:rsidR="00B96F74" w:rsidRPr="00751C8C" w:rsidRDefault="00B96F74" w:rsidP="00B96F74">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2E051228" w14:textId="77777777" w:rsidR="0007560D" w:rsidRDefault="00B96F74" w:rsidP="0007560D">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668D9D94" w14:textId="77777777" w:rsidR="00BD051B" w:rsidRPr="009B30FC" w:rsidRDefault="00BD051B" w:rsidP="00BD051B">
            <w:pPr>
              <w:pStyle w:val="Heading5"/>
              <w:spacing w:before="0" w:beforeAutospacing="0" w:after="120" w:afterAutospacing="0"/>
              <w:jc w:val="both"/>
              <w:rPr>
                <w:rFonts w:ascii="Garamond" w:hAnsi="Garamond" w:cs="Tahoma"/>
                <w:b w:val="0"/>
                <w:bCs w:val="0"/>
                <w:i/>
                <w:color w:val="000000"/>
                <w:spacing w:val="3"/>
                <w:sz w:val="22"/>
                <w:szCs w:val="22"/>
              </w:rPr>
            </w:pPr>
            <w:r w:rsidRPr="009B30FC">
              <w:rPr>
                <w:rFonts w:ascii="Garamond" w:hAnsi="Garamond"/>
                <w:b w:val="0"/>
                <w:i/>
                <w:sz w:val="16"/>
                <w:szCs w:val="16"/>
              </w:rPr>
              <w:t>Isaiah 50: 4-9a; Philippians 2: 5-11; Mark 15: 1-39</w:t>
            </w:r>
          </w:p>
          <w:p w14:paraId="22802814" w14:textId="2D6767A9" w:rsidR="00810102" w:rsidRPr="00FF5037" w:rsidRDefault="00810102" w:rsidP="00FF5037">
            <w:pPr>
              <w:ind w:right="-108"/>
              <w:rPr>
                <w:rFonts w:ascii="Garamond" w:hAnsi="Garamond"/>
                <w:b/>
                <w:smallCaps/>
                <w:sz w:val="18"/>
                <w:szCs w:val="18"/>
              </w:rPr>
            </w:pPr>
          </w:p>
        </w:tc>
      </w:tr>
      <w:tr w:rsidR="00A55500" w:rsidRPr="004873D6" w14:paraId="5D26688A" w14:textId="77777777" w:rsidTr="006E3159">
        <w:trPr>
          <w:cantSplit/>
          <w:trHeight w:val="175"/>
        </w:trPr>
        <w:tc>
          <w:tcPr>
            <w:tcW w:w="3856" w:type="dxa"/>
            <w:vMerge/>
          </w:tcPr>
          <w:p w14:paraId="503F7EE5" w14:textId="77777777" w:rsidR="00A55500" w:rsidRPr="004873D6" w:rsidRDefault="00A55500" w:rsidP="003E0051">
            <w:pPr>
              <w:ind w:hanging="108"/>
              <w:rPr>
                <w:rFonts w:ascii="Univers" w:hAnsi="Univers"/>
                <w:sz w:val="16"/>
              </w:rPr>
            </w:pPr>
          </w:p>
        </w:tc>
        <w:tc>
          <w:tcPr>
            <w:tcW w:w="397" w:type="dxa"/>
          </w:tcPr>
          <w:p w14:paraId="2EF3E9EA" w14:textId="77777777" w:rsidR="00A55500" w:rsidRPr="004873D6" w:rsidRDefault="00A55500" w:rsidP="003E0051">
            <w:pPr>
              <w:rPr>
                <w:rFonts w:ascii="Univers" w:hAnsi="Univers"/>
                <w:sz w:val="16"/>
              </w:rPr>
            </w:pPr>
          </w:p>
        </w:tc>
        <w:tc>
          <w:tcPr>
            <w:tcW w:w="3137" w:type="dxa"/>
            <w:gridSpan w:val="2"/>
            <w:vMerge/>
          </w:tcPr>
          <w:p w14:paraId="5E617DDD" w14:textId="77777777" w:rsidR="00A55500" w:rsidRPr="004873D6" w:rsidRDefault="00A55500" w:rsidP="003E0051">
            <w:pPr>
              <w:ind w:right="-131" w:hanging="108"/>
              <w:rPr>
                <w:rFonts w:ascii="Univers" w:hAnsi="Univers"/>
                <w:sz w:val="16"/>
              </w:rPr>
            </w:pPr>
          </w:p>
        </w:tc>
      </w:tr>
      <w:tr w:rsidR="00A55500" w:rsidRPr="004873D6" w14:paraId="61F0C35A" w14:textId="77777777" w:rsidTr="006E3159">
        <w:trPr>
          <w:cantSplit/>
          <w:trHeight w:val="814"/>
        </w:trPr>
        <w:tc>
          <w:tcPr>
            <w:tcW w:w="3856" w:type="dxa"/>
            <w:vMerge/>
          </w:tcPr>
          <w:p w14:paraId="25856D7F" w14:textId="77777777" w:rsidR="00A55500" w:rsidRPr="004873D6" w:rsidRDefault="00A55500" w:rsidP="003E0051">
            <w:pPr>
              <w:ind w:hanging="108"/>
              <w:rPr>
                <w:rFonts w:ascii="Univers" w:hAnsi="Univers"/>
                <w:sz w:val="16"/>
              </w:rPr>
            </w:pPr>
          </w:p>
        </w:tc>
        <w:tc>
          <w:tcPr>
            <w:tcW w:w="397" w:type="dxa"/>
          </w:tcPr>
          <w:p w14:paraId="0AC6622E" w14:textId="77777777" w:rsidR="00A55500" w:rsidRPr="004873D6" w:rsidRDefault="00A55500" w:rsidP="003E0051">
            <w:pPr>
              <w:rPr>
                <w:rFonts w:ascii="Univers" w:hAnsi="Univers"/>
                <w:sz w:val="16"/>
              </w:rPr>
            </w:pPr>
          </w:p>
        </w:tc>
        <w:tc>
          <w:tcPr>
            <w:tcW w:w="3137" w:type="dxa"/>
            <w:gridSpan w:val="2"/>
            <w:vMerge/>
          </w:tcPr>
          <w:p w14:paraId="77B1254C" w14:textId="77777777" w:rsidR="00A55500" w:rsidRPr="004873D6" w:rsidRDefault="00A55500" w:rsidP="003E0051">
            <w:pPr>
              <w:ind w:right="-131" w:hanging="108"/>
              <w:rPr>
                <w:rFonts w:ascii="Univers" w:hAnsi="Univers"/>
                <w:sz w:val="16"/>
              </w:rPr>
            </w:pPr>
          </w:p>
        </w:tc>
      </w:tr>
    </w:tbl>
    <w:p w14:paraId="25512623" w14:textId="310542C8" w:rsidR="00395F94" w:rsidRPr="00153F2E" w:rsidRDefault="001E02C6" w:rsidP="00A55500">
      <w:pPr>
        <w:jc w:val="center"/>
        <w:rPr>
          <w:rStyle w:val="BookTitle"/>
          <w:sz w:val="16"/>
          <w:szCs w:val="16"/>
          <w:u w:val="single"/>
        </w:rPr>
      </w:pPr>
      <w:r>
        <w:rPr>
          <w:rFonts w:ascii="Garamond" w:hAnsi="Garamond"/>
          <w:b/>
          <w:bCs/>
          <w:smallCaps/>
          <w:noProof/>
          <w:spacing w:val="5"/>
          <w:sz w:val="16"/>
          <w:szCs w:val="16"/>
          <w:u w:val="single"/>
        </w:rPr>
        <w:drawing>
          <wp:inline distT="0" distB="0" distL="0" distR="0" wp14:anchorId="31DFB6B1" wp14:editId="6C3C8167">
            <wp:extent cx="3644900"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4-03-16 at 07.54.34.png"/>
                    <pic:cNvPicPr/>
                  </pic:nvPicPr>
                  <pic:blipFill>
                    <a:blip r:embed="rId12">
                      <a:extLst>
                        <a:ext uri="{28A0092B-C50C-407E-A947-70E740481C1C}">
                          <a14:useLocalDpi xmlns:a14="http://schemas.microsoft.com/office/drawing/2010/main" val="0"/>
                        </a:ext>
                      </a:extLst>
                    </a:blip>
                    <a:stretch>
                      <a:fillRect/>
                    </a:stretch>
                  </pic:blipFill>
                  <pic:spPr>
                    <a:xfrm>
                      <a:off x="0" y="0"/>
                      <a:ext cx="3644900" cy="1981200"/>
                    </a:xfrm>
                    <a:prstGeom prst="rect">
                      <a:avLst/>
                    </a:prstGeom>
                  </pic:spPr>
                </pic:pic>
              </a:graphicData>
            </a:graphic>
          </wp:inline>
        </w:drawing>
      </w:r>
    </w:p>
    <w:p w14:paraId="44327108" w14:textId="77A2B223" w:rsidR="0076762F" w:rsidRDefault="0076762F" w:rsidP="00A55500">
      <w:pPr>
        <w:jc w:val="center"/>
        <w:rPr>
          <w:rStyle w:val="BookTitle"/>
          <w:u w:val="single"/>
        </w:rPr>
      </w:pPr>
    </w:p>
    <w:p w14:paraId="1B89B7C7" w14:textId="77777777" w:rsidR="0076762F" w:rsidRDefault="0076762F" w:rsidP="00A55500">
      <w:pPr>
        <w:jc w:val="center"/>
        <w:rPr>
          <w:rStyle w:val="BookTitle"/>
          <w:u w:val="single"/>
        </w:rPr>
      </w:pPr>
    </w:p>
    <w:p w14:paraId="2D0F8AA5" w14:textId="77777777" w:rsidR="006A445F" w:rsidRDefault="006A445F" w:rsidP="00A55500">
      <w:pPr>
        <w:jc w:val="center"/>
        <w:rPr>
          <w:rStyle w:val="BookTitle"/>
          <w:u w:val="single"/>
        </w:rPr>
      </w:pPr>
    </w:p>
    <w:p w14:paraId="5F2A854C" w14:textId="3E2BB019" w:rsidR="002306DD" w:rsidRDefault="002306DD" w:rsidP="00A55500">
      <w:pPr>
        <w:jc w:val="center"/>
        <w:rPr>
          <w:rStyle w:val="BookTitle"/>
          <w:u w:val="single"/>
        </w:rPr>
      </w:pPr>
      <w:r>
        <w:rPr>
          <w:rStyle w:val="BookTitle"/>
          <w:u w:val="single"/>
        </w:rPr>
        <w:lastRenderedPageBreak/>
        <w:t>TODAY’S COLLECT</w:t>
      </w:r>
    </w:p>
    <w:p w14:paraId="383E9710" w14:textId="77777777" w:rsidR="00756EC0" w:rsidRPr="00756EC0" w:rsidRDefault="00756EC0" w:rsidP="00A55500">
      <w:pPr>
        <w:jc w:val="center"/>
        <w:rPr>
          <w:rStyle w:val="BookTitle"/>
          <w:sz w:val="16"/>
          <w:szCs w:val="16"/>
          <w:u w:val="single"/>
        </w:rPr>
      </w:pPr>
    </w:p>
    <w:p w14:paraId="77468E04" w14:textId="77777777" w:rsidR="006D25A0" w:rsidRPr="00946308" w:rsidRDefault="006D25A0" w:rsidP="006D25A0">
      <w:pPr>
        <w:pStyle w:val="ve1"/>
        <w:spacing w:before="0" w:beforeAutospacing="0" w:after="0" w:afterAutospacing="0"/>
        <w:ind w:left="240" w:hanging="240"/>
        <w:jc w:val="both"/>
        <w:rPr>
          <w:rFonts w:ascii="Garamond" w:hAnsi="Garamond" w:cs="Calibri"/>
          <w:b/>
          <w:color w:val="000000"/>
          <w:spacing w:val="3"/>
          <w:sz w:val="22"/>
          <w:szCs w:val="22"/>
        </w:rPr>
      </w:pPr>
      <w:r w:rsidRPr="00946308">
        <w:rPr>
          <w:rFonts w:ascii="Garamond" w:hAnsi="Garamond" w:cs="Calibri"/>
          <w:b/>
          <w:color w:val="000000"/>
          <w:spacing w:val="3"/>
          <w:sz w:val="22"/>
          <w:szCs w:val="22"/>
        </w:rPr>
        <w:t>Gracious Father, you gave up your Son out of love for the world: lead us to ponder the mysteries of his passion, that we may know eternal peace through the shedding of our Saviour’s blood, Jesus Christ our Lord.</w:t>
      </w:r>
    </w:p>
    <w:p w14:paraId="714DFE2D" w14:textId="51CB1738" w:rsidR="00216686" w:rsidRPr="00153F2E" w:rsidRDefault="00192B27" w:rsidP="00153F2E">
      <w:pPr>
        <w:pStyle w:val="ve1"/>
        <w:spacing w:before="0" w:beforeAutospacing="0" w:after="0" w:afterAutospacing="0"/>
        <w:ind w:left="240" w:hanging="240"/>
        <w:jc w:val="both"/>
        <w:rPr>
          <w:rStyle w:val="BookTitle"/>
          <w:rFonts w:cs="Calibri"/>
          <w:bCs w:val="0"/>
          <w:smallCaps w:val="0"/>
          <w:color w:val="000000"/>
          <w:spacing w:val="3"/>
        </w:rPr>
      </w:pPr>
      <w:r>
        <w:rPr>
          <w:rFonts w:ascii="Garamond" w:hAnsi="Garamond" w:cs="Calibri"/>
          <w:b/>
          <w:color w:val="000000"/>
          <w:spacing w:val="3"/>
          <w:sz w:val="22"/>
          <w:szCs w:val="22"/>
        </w:rPr>
        <w:tab/>
      </w:r>
      <w:r w:rsidR="0063634B">
        <w:rPr>
          <w:rFonts w:ascii="Garamond" w:hAnsi="Garamond" w:cs="Calibri"/>
          <w:b/>
          <w:color w:val="000000"/>
          <w:spacing w:val="3"/>
          <w:sz w:val="22"/>
          <w:szCs w:val="22"/>
        </w:rPr>
        <w:t>Amen</w:t>
      </w:r>
    </w:p>
    <w:p w14:paraId="48CC782E" w14:textId="77777777" w:rsidR="00581DF7" w:rsidRPr="00581DF7" w:rsidRDefault="00581DF7" w:rsidP="0007560D">
      <w:pPr>
        <w:pStyle w:val="ve1"/>
        <w:spacing w:before="0" w:beforeAutospacing="0" w:after="0" w:afterAutospacing="0"/>
        <w:ind w:left="240" w:hanging="240"/>
        <w:jc w:val="center"/>
        <w:rPr>
          <w:rStyle w:val="BookTitle"/>
          <w:rFonts w:cs="Calibri"/>
          <w:bCs w:val="0"/>
          <w:smallCaps w:val="0"/>
          <w:color w:val="000000"/>
          <w:spacing w:val="3"/>
          <w:sz w:val="16"/>
          <w:szCs w:val="16"/>
          <w:u w:val="single"/>
        </w:rPr>
      </w:pPr>
    </w:p>
    <w:p w14:paraId="3990D3E6" w14:textId="71BBB2EF" w:rsidR="001E65DF" w:rsidRPr="0007560D" w:rsidRDefault="00397CE2" w:rsidP="0007560D">
      <w:pPr>
        <w:pStyle w:val="ve1"/>
        <w:spacing w:before="0" w:beforeAutospacing="0" w:after="0" w:afterAutospacing="0"/>
        <w:ind w:left="240" w:hanging="240"/>
        <w:jc w:val="center"/>
        <w:rPr>
          <w:rFonts w:ascii="Garamond" w:hAnsi="Garamond" w:cs="Calibri"/>
          <w:b/>
          <w:color w:val="000000"/>
          <w:spacing w:val="3"/>
          <w:sz w:val="22"/>
          <w:szCs w:val="22"/>
          <w:u w:val="single"/>
        </w:rPr>
      </w:pPr>
      <w:r w:rsidRPr="00397CE2">
        <w:rPr>
          <w:rStyle w:val="BookTitle"/>
          <w:rFonts w:cs="Calibri"/>
          <w:bCs w:val="0"/>
          <w:smallCaps w:val="0"/>
          <w:color w:val="000000"/>
          <w:spacing w:val="3"/>
          <w:u w:val="single"/>
        </w:rPr>
        <w:t>TODAY’S READINGS</w:t>
      </w:r>
    </w:p>
    <w:p w14:paraId="587AC30F" w14:textId="77777777" w:rsidR="00F27576" w:rsidRDefault="00F27576" w:rsidP="0076762F">
      <w:pPr>
        <w:pStyle w:val="ve1"/>
        <w:spacing w:before="0" w:beforeAutospacing="0" w:after="0" w:afterAutospacing="0"/>
        <w:jc w:val="both"/>
        <w:rPr>
          <w:rFonts w:ascii="Garamond" w:hAnsi="Garamond"/>
          <w:b/>
          <w:i/>
          <w:sz w:val="22"/>
          <w:szCs w:val="22"/>
        </w:rPr>
      </w:pPr>
      <w:r w:rsidRPr="00FC4817">
        <w:rPr>
          <w:rFonts w:ascii="Garamond" w:hAnsi="Garamond"/>
          <w:b/>
          <w:i/>
          <w:sz w:val="22"/>
          <w:szCs w:val="22"/>
        </w:rPr>
        <w:t xml:space="preserve">Jeremiah 31: 31-24  </w:t>
      </w:r>
    </w:p>
    <w:p w14:paraId="39D47B73" w14:textId="74419C31" w:rsidR="006A445F" w:rsidRPr="00FC4817" w:rsidRDefault="006A445F" w:rsidP="006A445F">
      <w:pPr>
        <w:jc w:val="both"/>
        <w:rPr>
          <w:rFonts w:ascii="Garamond" w:hAnsi="Garamond"/>
          <w:sz w:val="22"/>
          <w:szCs w:val="22"/>
        </w:rPr>
      </w:pPr>
      <w:r w:rsidRPr="00FC4817">
        <w:rPr>
          <w:rFonts w:ascii="Garamond" w:hAnsi="Garamond" w:cs="Segoe UI"/>
          <w:color w:val="000000"/>
          <w:sz w:val="22"/>
          <w:szCs w:val="22"/>
        </w:rPr>
        <w:t>“The days are coming,” declares the Lord,</w:t>
      </w:r>
      <w:r w:rsidRPr="00FC4817">
        <w:rPr>
          <w:rFonts w:ascii="Garamond" w:hAnsi="Garamond" w:cs="Courier New"/>
          <w:color w:val="000000"/>
          <w:sz w:val="22"/>
          <w:szCs w:val="22"/>
        </w:rPr>
        <w:t> </w:t>
      </w:r>
      <w:r w:rsidRPr="00FC4817">
        <w:rPr>
          <w:rFonts w:ascii="Garamond" w:hAnsi="Garamond" w:cs="Segoe UI"/>
          <w:color w:val="000000"/>
          <w:sz w:val="22"/>
          <w:szCs w:val="22"/>
        </w:rPr>
        <w:t>“when I will make a new covenant</w:t>
      </w:r>
      <w:r>
        <w:rPr>
          <w:rFonts w:ascii="Garamond" w:hAnsi="Garamond" w:cs="Segoe UI"/>
          <w:color w:val="000000"/>
          <w:sz w:val="22"/>
          <w:szCs w:val="22"/>
        </w:rPr>
        <w:t xml:space="preserve"> </w:t>
      </w:r>
      <w:r w:rsidRPr="00FC4817">
        <w:rPr>
          <w:rFonts w:ascii="Garamond" w:hAnsi="Garamond" w:cs="Segoe UI"/>
          <w:color w:val="000000"/>
          <w:sz w:val="22"/>
          <w:szCs w:val="22"/>
        </w:rPr>
        <w:t>with the people of Israel</w:t>
      </w:r>
      <w:r w:rsidRPr="00FC4817">
        <w:rPr>
          <w:rFonts w:ascii="Garamond" w:hAnsi="Garamond" w:cs="Courier New"/>
          <w:color w:val="000000"/>
          <w:sz w:val="22"/>
          <w:szCs w:val="22"/>
        </w:rPr>
        <w:t> </w:t>
      </w:r>
      <w:r w:rsidRPr="00FC4817">
        <w:rPr>
          <w:rFonts w:ascii="Garamond" w:hAnsi="Garamond" w:cs="Segoe UI"/>
          <w:color w:val="000000"/>
          <w:sz w:val="22"/>
          <w:szCs w:val="22"/>
        </w:rPr>
        <w:t>and with the people of Judah.</w:t>
      </w:r>
      <w:r>
        <w:rPr>
          <w:rFonts w:ascii="Garamond" w:hAnsi="Garamond" w:cs="Segoe UI"/>
          <w:color w:val="000000"/>
          <w:sz w:val="22"/>
          <w:szCs w:val="22"/>
        </w:rPr>
        <w:t xml:space="preserve"> </w:t>
      </w:r>
      <w:r w:rsidRPr="00FC4817">
        <w:rPr>
          <w:rFonts w:ascii="Garamond" w:hAnsi="Garamond" w:cs="Segoe UI"/>
          <w:color w:val="000000"/>
          <w:sz w:val="22"/>
          <w:szCs w:val="22"/>
        </w:rPr>
        <w:t>It will not be like the covenant</w:t>
      </w:r>
      <w:r w:rsidRPr="00FC4817">
        <w:rPr>
          <w:rFonts w:ascii="Garamond" w:hAnsi="Garamond" w:cs="Courier New"/>
          <w:color w:val="000000"/>
          <w:sz w:val="22"/>
          <w:szCs w:val="22"/>
        </w:rPr>
        <w:t> </w:t>
      </w:r>
      <w:r w:rsidRPr="00FC4817">
        <w:rPr>
          <w:rFonts w:ascii="Garamond" w:hAnsi="Garamond" w:cs="Segoe UI"/>
          <w:color w:val="000000"/>
          <w:sz w:val="22"/>
          <w:szCs w:val="22"/>
        </w:rPr>
        <w:t>I made with their ancestors</w:t>
      </w:r>
      <w:r>
        <w:rPr>
          <w:rFonts w:ascii="Garamond" w:hAnsi="Garamond" w:cs="Segoe UI"/>
          <w:color w:val="000000"/>
          <w:sz w:val="22"/>
          <w:szCs w:val="22"/>
        </w:rPr>
        <w:t xml:space="preserve"> </w:t>
      </w:r>
      <w:r w:rsidRPr="00FC4817">
        <w:rPr>
          <w:rFonts w:ascii="Garamond" w:hAnsi="Garamond" w:cs="Segoe UI"/>
          <w:color w:val="000000"/>
          <w:sz w:val="22"/>
          <w:szCs w:val="22"/>
        </w:rPr>
        <w:t>when I took them by the hand</w:t>
      </w:r>
      <w:r w:rsidRPr="00FC4817">
        <w:rPr>
          <w:rFonts w:ascii="Garamond" w:hAnsi="Garamond" w:cs="Courier New"/>
          <w:color w:val="000000"/>
          <w:sz w:val="22"/>
          <w:szCs w:val="22"/>
        </w:rPr>
        <w:t> </w:t>
      </w:r>
      <w:r w:rsidRPr="00FC4817">
        <w:rPr>
          <w:rFonts w:ascii="Garamond" w:hAnsi="Garamond" w:cs="Segoe UI"/>
          <w:color w:val="000000"/>
          <w:sz w:val="22"/>
          <w:szCs w:val="22"/>
        </w:rPr>
        <w:t>to lead them out of Egypt,</w:t>
      </w:r>
      <w:r>
        <w:rPr>
          <w:rFonts w:ascii="Garamond" w:hAnsi="Garamond" w:cs="Segoe UI"/>
          <w:color w:val="000000"/>
          <w:sz w:val="22"/>
          <w:szCs w:val="22"/>
        </w:rPr>
        <w:t xml:space="preserve"> </w:t>
      </w:r>
      <w:r w:rsidRPr="00FC4817">
        <w:rPr>
          <w:rFonts w:ascii="Garamond" w:hAnsi="Garamond" w:cs="Segoe UI"/>
          <w:color w:val="000000"/>
          <w:sz w:val="22"/>
          <w:szCs w:val="22"/>
        </w:rPr>
        <w:t>because they broke my covenant</w:t>
      </w:r>
      <w:r>
        <w:rPr>
          <w:rFonts w:ascii="Garamond" w:hAnsi="Garamond" w:cs="Segoe UI"/>
          <w:color w:val="000000"/>
          <w:sz w:val="22"/>
          <w:szCs w:val="22"/>
        </w:rPr>
        <w:t xml:space="preserve"> </w:t>
      </w:r>
      <w:r w:rsidRPr="00FC4817">
        <w:rPr>
          <w:rFonts w:ascii="Garamond" w:hAnsi="Garamond" w:cs="Segoe UI"/>
          <w:color w:val="000000"/>
          <w:sz w:val="22"/>
          <w:szCs w:val="22"/>
        </w:rPr>
        <w:t>though I was a husband to them,”</w:t>
      </w:r>
      <w:r>
        <w:rPr>
          <w:rFonts w:ascii="Garamond" w:hAnsi="Garamond" w:cs="Segoe UI"/>
          <w:color w:val="000000"/>
          <w:sz w:val="22"/>
          <w:szCs w:val="22"/>
        </w:rPr>
        <w:t xml:space="preserve"> </w:t>
      </w:r>
      <w:r w:rsidRPr="00FC4817">
        <w:rPr>
          <w:rFonts w:ascii="Garamond" w:hAnsi="Garamond" w:cs="Segoe UI"/>
          <w:color w:val="000000"/>
          <w:sz w:val="22"/>
          <w:szCs w:val="22"/>
        </w:rPr>
        <w:t>declares the Lord.</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“This is the covenant I will make with the people of Israel</w:t>
      </w:r>
      <w:r>
        <w:rPr>
          <w:rFonts w:ascii="Garamond" w:hAnsi="Garamond" w:cs="Segoe UI"/>
          <w:color w:val="000000"/>
          <w:sz w:val="22"/>
          <w:szCs w:val="22"/>
        </w:rPr>
        <w:t xml:space="preserve"> </w:t>
      </w:r>
      <w:r w:rsidRPr="00FC4817">
        <w:rPr>
          <w:rFonts w:ascii="Garamond" w:hAnsi="Garamond" w:cs="Segoe UI"/>
          <w:color w:val="000000"/>
          <w:sz w:val="22"/>
          <w:szCs w:val="22"/>
        </w:rPr>
        <w:t>after that time,” declares the Lord.</w:t>
      </w:r>
      <w:r>
        <w:rPr>
          <w:rFonts w:ascii="Garamond" w:hAnsi="Garamond" w:cs="Segoe UI"/>
          <w:color w:val="000000"/>
          <w:sz w:val="22"/>
          <w:szCs w:val="22"/>
        </w:rPr>
        <w:t xml:space="preserve"> </w:t>
      </w:r>
      <w:r w:rsidRPr="00FC4817">
        <w:rPr>
          <w:rFonts w:ascii="Garamond" w:hAnsi="Garamond" w:cs="Segoe UI"/>
          <w:color w:val="000000"/>
          <w:sz w:val="22"/>
          <w:szCs w:val="22"/>
        </w:rPr>
        <w:t>“I will put my law in their minds</w:t>
      </w:r>
      <w:r w:rsidRPr="00FC4817">
        <w:rPr>
          <w:rFonts w:ascii="Garamond" w:hAnsi="Garamond" w:cs="Courier New"/>
          <w:color w:val="000000"/>
          <w:sz w:val="22"/>
          <w:szCs w:val="22"/>
        </w:rPr>
        <w:t> </w:t>
      </w:r>
      <w:r w:rsidRPr="00FC4817">
        <w:rPr>
          <w:rFonts w:ascii="Garamond" w:hAnsi="Garamond" w:cs="Segoe UI"/>
          <w:color w:val="000000"/>
          <w:sz w:val="22"/>
          <w:szCs w:val="22"/>
        </w:rPr>
        <w:t>and write it on their hearts.</w:t>
      </w:r>
      <w:r>
        <w:rPr>
          <w:rFonts w:ascii="Garamond" w:hAnsi="Garamond" w:cs="Segoe UI"/>
          <w:color w:val="000000"/>
          <w:sz w:val="22"/>
          <w:szCs w:val="22"/>
        </w:rPr>
        <w:t xml:space="preserve"> </w:t>
      </w:r>
      <w:r w:rsidRPr="00FC4817">
        <w:rPr>
          <w:rFonts w:ascii="Garamond" w:hAnsi="Garamond" w:cs="Segoe UI"/>
          <w:color w:val="000000"/>
          <w:sz w:val="22"/>
          <w:szCs w:val="22"/>
        </w:rPr>
        <w:t>I will be their God,</w:t>
      </w:r>
      <w:r w:rsidRPr="00FC4817">
        <w:rPr>
          <w:rFonts w:ascii="Garamond" w:hAnsi="Garamond" w:cs="Courier New"/>
          <w:color w:val="000000"/>
          <w:sz w:val="22"/>
          <w:szCs w:val="22"/>
        </w:rPr>
        <w:t> </w:t>
      </w:r>
      <w:r w:rsidRPr="00FC4817">
        <w:rPr>
          <w:rFonts w:ascii="Garamond" w:hAnsi="Garamond" w:cs="Segoe UI"/>
          <w:color w:val="000000"/>
          <w:sz w:val="22"/>
          <w:szCs w:val="22"/>
        </w:rPr>
        <w:t>and they will be my people.</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No longer will they teach their neighbo</w:t>
      </w:r>
      <w:r>
        <w:rPr>
          <w:rFonts w:ascii="Garamond" w:hAnsi="Garamond" w:cs="Segoe UI"/>
          <w:color w:val="000000"/>
          <w:sz w:val="22"/>
          <w:szCs w:val="22"/>
        </w:rPr>
        <w:t>u</w:t>
      </w:r>
      <w:r w:rsidRPr="00FC4817">
        <w:rPr>
          <w:rFonts w:ascii="Garamond" w:hAnsi="Garamond" w:cs="Segoe UI"/>
          <w:color w:val="000000"/>
          <w:sz w:val="22"/>
          <w:szCs w:val="22"/>
        </w:rPr>
        <w:t>r,</w:t>
      </w:r>
      <w:r w:rsidRPr="00FC4817">
        <w:rPr>
          <w:rFonts w:ascii="Garamond" w:hAnsi="Garamond" w:cs="Courier New"/>
          <w:color w:val="000000"/>
          <w:sz w:val="22"/>
          <w:szCs w:val="22"/>
        </w:rPr>
        <w:t> </w:t>
      </w:r>
      <w:r w:rsidRPr="00FC4817">
        <w:rPr>
          <w:rFonts w:ascii="Garamond" w:hAnsi="Garamond" w:cs="Segoe UI"/>
          <w:color w:val="000000"/>
          <w:sz w:val="22"/>
          <w:szCs w:val="22"/>
        </w:rPr>
        <w:t>or say to one another, ‘Know the Lord,’</w:t>
      </w:r>
      <w:r>
        <w:rPr>
          <w:rFonts w:ascii="Garamond" w:hAnsi="Garamond" w:cs="Segoe UI"/>
          <w:color w:val="000000"/>
          <w:sz w:val="22"/>
          <w:szCs w:val="22"/>
        </w:rPr>
        <w:t xml:space="preserve"> </w:t>
      </w:r>
      <w:r w:rsidRPr="00FC4817">
        <w:rPr>
          <w:rFonts w:ascii="Garamond" w:hAnsi="Garamond" w:cs="Segoe UI"/>
          <w:color w:val="000000"/>
          <w:sz w:val="22"/>
          <w:szCs w:val="22"/>
        </w:rPr>
        <w:t>because they will all know me,</w:t>
      </w:r>
      <w:r>
        <w:rPr>
          <w:rFonts w:ascii="Garamond" w:hAnsi="Garamond" w:cs="Segoe UI"/>
          <w:color w:val="000000"/>
          <w:sz w:val="22"/>
          <w:szCs w:val="22"/>
        </w:rPr>
        <w:t xml:space="preserve"> </w:t>
      </w:r>
      <w:r w:rsidRPr="00FC4817">
        <w:rPr>
          <w:rFonts w:ascii="Garamond" w:hAnsi="Garamond" w:cs="Segoe UI"/>
          <w:color w:val="000000"/>
          <w:sz w:val="22"/>
          <w:szCs w:val="22"/>
        </w:rPr>
        <w:t>from the least of them to the greatest,”</w:t>
      </w:r>
      <w:r>
        <w:rPr>
          <w:rFonts w:ascii="Garamond" w:hAnsi="Garamond" w:cs="Segoe UI"/>
          <w:color w:val="000000"/>
          <w:sz w:val="22"/>
          <w:szCs w:val="22"/>
        </w:rPr>
        <w:t xml:space="preserve"> </w:t>
      </w:r>
      <w:r w:rsidRPr="00FC4817">
        <w:rPr>
          <w:rFonts w:ascii="Garamond" w:hAnsi="Garamond" w:cs="Segoe UI"/>
          <w:color w:val="000000"/>
          <w:sz w:val="22"/>
          <w:szCs w:val="22"/>
        </w:rPr>
        <w:t>declares the Lord.</w:t>
      </w:r>
      <w:r>
        <w:rPr>
          <w:rFonts w:ascii="Garamond" w:hAnsi="Garamond" w:cs="Segoe UI"/>
          <w:color w:val="000000"/>
          <w:sz w:val="22"/>
          <w:szCs w:val="22"/>
        </w:rPr>
        <w:t xml:space="preserve"> </w:t>
      </w:r>
      <w:r w:rsidRPr="00FC4817">
        <w:rPr>
          <w:rFonts w:ascii="Garamond" w:hAnsi="Garamond" w:cs="Segoe UI"/>
          <w:color w:val="000000"/>
          <w:sz w:val="22"/>
          <w:szCs w:val="22"/>
        </w:rPr>
        <w:t>“For I will forgive their wickedness</w:t>
      </w:r>
      <w:r>
        <w:rPr>
          <w:rFonts w:ascii="Garamond" w:hAnsi="Garamond" w:cs="Segoe UI"/>
          <w:color w:val="000000"/>
          <w:sz w:val="22"/>
          <w:szCs w:val="22"/>
        </w:rPr>
        <w:t xml:space="preserve"> </w:t>
      </w:r>
      <w:r w:rsidRPr="00FC4817">
        <w:rPr>
          <w:rFonts w:ascii="Garamond" w:hAnsi="Garamond" w:cs="Segoe UI"/>
          <w:color w:val="000000"/>
          <w:sz w:val="22"/>
          <w:szCs w:val="22"/>
        </w:rPr>
        <w:t>and will remember their sins no more.”</w:t>
      </w:r>
    </w:p>
    <w:p w14:paraId="0F3FB4B4" w14:textId="77777777" w:rsidR="0076762F" w:rsidRPr="00EE74A8" w:rsidRDefault="0076762F" w:rsidP="0076762F">
      <w:pPr>
        <w:pStyle w:val="ve1"/>
        <w:spacing w:before="0" w:beforeAutospacing="0" w:after="0" w:afterAutospacing="0"/>
        <w:jc w:val="both"/>
        <w:rPr>
          <w:rFonts w:ascii="Garamond" w:hAnsi="Garamond"/>
          <w:b/>
          <w:i/>
          <w:sz w:val="16"/>
          <w:szCs w:val="16"/>
        </w:rPr>
      </w:pPr>
    </w:p>
    <w:p w14:paraId="5C4DBFAC" w14:textId="77777777" w:rsidR="006A445F" w:rsidRDefault="006A445F" w:rsidP="006A445F">
      <w:pPr>
        <w:jc w:val="both"/>
        <w:rPr>
          <w:rFonts w:ascii="Garamond" w:hAnsi="Garamond"/>
          <w:b/>
          <w:i/>
          <w:sz w:val="22"/>
          <w:szCs w:val="22"/>
        </w:rPr>
      </w:pPr>
      <w:r w:rsidRPr="00FC4817">
        <w:rPr>
          <w:rFonts w:ascii="Garamond" w:hAnsi="Garamond"/>
          <w:b/>
          <w:i/>
          <w:sz w:val="22"/>
          <w:szCs w:val="22"/>
        </w:rPr>
        <w:t xml:space="preserve">Hebrews 5: 5-10  </w:t>
      </w:r>
    </w:p>
    <w:p w14:paraId="310711FA" w14:textId="517DA5C8" w:rsidR="00A9172D" w:rsidRPr="006A445F" w:rsidRDefault="006A445F" w:rsidP="006A445F">
      <w:pPr>
        <w:jc w:val="both"/>
        <w:rPr>
          <w:rFonts w:ascii="Garamond" w:hAnsi="Garamond"/>
          <w:b/>
          <w:i/>
          <w:sz w:val="22"/>
          <w:szCs w:val="22"/>
        </w:rPr>
      </w:pPr>
      <w:r w:rsidRPr="00FC4817">
        <w:rPr>
          <w:rFonts w:ascii="Garamond" w:hAnsi="Garamond" w:cs="Segoe UI"/>
          <w:color w:val="000000"/>
          <w:sz w:val="22"/>
          <w:szCs w:val="22"/>
        </w:rPr>
        <w:t>In the same way, Christ did not take on himself the glory of becoming a high priest. But God said to him, “You are my Son;</w:t>
      </w:r>
      <w:r w:rsidRPr="00FC4817">
        <w:rPr>
          <w:rFonts w:ascii="Garamond" w:hAnsi="Garamond" w:cs="Courier New"/>
          <w:color w:val="000000"/>
          <w:sz w:val="22"/>
          <w:szCs w:val="22"/>
        </w:rPr>
        <w:t> </w:t>
      </w:r>
      <w:r w:rsidRPr="00FC4817">
        <w:rPr>
          <w:rFonts w:ascii="Garamond" w:hAnsi="Garamond" w:cs="Segoe UI"/>
          <w:color w:val="000000"/>
          <w:sz w:val="22"/>
          <w:szCs w:val="22"/>
        </w:rPr>
        <w:t xml:space="preserve">today I have become your Father.” </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And he says in another place, “You are a priest forever,</w:t>
      </w:r>
      <w:r w:rsidRPr="00FC4817">
        <w:rPr>
          <w:rFonts w:ascii="Garamond" w:hAnsi="Garamond" w:cs="Courier New"/>
          <w:color w:val="000000"/>
          <w:sz w:val="22"/>
          <w:szCs w:val="22"/>
        </w:rPr>
        <w:t> </w:t>
      </w:r>
      <w:r w:rsidRPr="00FC4817">
        <w:rPr>
          <w:rFonts w:ascii="Garamond" w:hAnsi="Garamond" w:cs="Segoe UI"/>
          <w:color w:val="000000"/>
          <w:sz w:val="22"/>
          <w:szCs w:val="22"/>
        </w:rPr>
        <w:t xml:space="preserve">in the order of Melchizedek.” </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During the days of Jesus’ life on earth, he offered up prayers and petitions with fervent cries and tears to the one who could save him from death, and he was heard because of his reverent submission. </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Son though he was, he learned obedience from what he suffered and, once made perfect, he became the source of eternal salvation for all who obey him</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and was designated by God to be high priest in the order of Melchizedek.</w:t>
      </w:r>
    </w:p>
    <w:p w14:paraId="16F1B62B" w14:textId="77777777" w:rsidR="006A445F" w:rsidRPr="006A445F" w:rsidRDefault="006A445F" w:rsidP="0076762F">
      <w:pPr>
        <w:jc w:val="both"/>
        <w:rPr>
          <w:rFonts w:ascii="Garamond" w:hAnsi="Garamond"/>
          <w:b/>
          <w:i/>
          <w:sz w:val="16"/>
          <w:szCs w:val="16"/>
        </w:rPr>
      </w:pPr>
    </w:p>
    <w:p w14:paraId="131C4264" w14:textId="77777777" w:rsidR="006A445F" w:rsidRDefault="006A445F" w:rsidP="006A445F">
      <w:pPr>
        <w:jc w:val="both"/>
        <w:rPr>
          <w:rFonts w:ascii="Garamond" w:hAnsi="Garamond"/>
          <w:b/>
          <w:i/>
          <w:sz w:val="22"/>
          <w:szCs w:val="22"/>
        </w:rPr>
      </w:pPr>
      <w:r w:rsidRPr="00FC4817">
        <w:rPr>
          <w:rFonts w:ascii="Garamond" w:hAnsi="Garamond"/>
          <w:b/>
          <w:i/>
          <w:sz w:val="22"/>
          <w:szCs w:val="22"/>
        </w:rPr>
        <w:t>John 12: 20-33</w:t>
      </w:r>
    </w:p>
    <w:p w14:paraId="0EA64383" w14:textId="3D795095" w:rsidR="006A445F" w:rsidRPr="00FC4817" w:rsidRDefault="006A445F" w:rsidP="006A445F">
      <w:pPr>
        <w:jc w:val="both"/>
        <w:rPr>
          <w:rFonts w:ascii="Garamond" w:hAnsi="Garamond"/>
          <w:b/>
          <w:i/>
          <w:sz w:val="22"/>
          <w:szCs w:val="22"/>
        </w:rPr>
      </w:pPr>
      <w:r w:rsidRPr="00FC4817">
        <w:rPr>
          <w:rFonts w:ascii="Garamond" w:hAnsi="Garamond" w:cs="Segoe UI"/>
          <w:color w:val="000000"/>
          <w:sz w:val="22"/>
          <w:szCs w:val="22"/>
        </w:rPr>
        <w:t>Now among those who went up to worship at the festival were some Greeks. They came to Philip, who was from Bethsaida in Galilee, and said to him, ‘Sir, we wish to see Jesus.’ Philip went and told Andrew; then Andrew and Philip went and told Jesus.</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‘Now my soul is troubled. And what should I say</w:t>
      </w:r>
      <w:r w:rsidR="00B95ED5">
        <w:rPr>
          <w:rFonts w:ascii="Garamond" w:hAnsi="Garamond" w:cs="Segoe UI"/>
          <w:color w:val="000000"/>
          <w:sz w:val="22"/>
          <w:szCs w:val="22"/>
        </w:rPr>
        <w:t xml:space="preserve"> </w:t>
      </w:r>
      <w:r w:rsidRPr="00FC4817">
        <w:rPr>
          <w:rFonts w:ascii="Garamond" w:hAnsi="Garamond" w:cs="Segoe UI"/>
          <w:color w:val="000000"/>
          <w:sz w:val="22"/>
          <w:szCs w:val="22"/>
        </w:rPr>
        <w:t>“Father, save me from this hour”? No, it is for this reason that I have come to this hour. Father, glorify your name.’ Then a voice came from heaven, ‘I have glorified it, and I will glorify it again.’</w:t>
      </w:r>
      <w:r w:rsidRPr="00FC4817">
        <w:rPr>
          <w:rFonts w:ascii="Garamond" w:hAnsi="Garamond" w:cs="Segoe UI"/>
          <w:b/>
          <w:bCs/>
          <w:color w:val="000000"/>
          <w:sz w:val="22"/>
          <w:szCs w:val="22"/>
          <w:vertAlign w:val="superscript"/>
        </w:rPr>
        <w:t> </w:t>
      </w:r>
      <w:r w:rsidRPr="00FC4817">
        <w:rPr>
          <w:rFonts w:ascii="Garamond" w:hAnsi="Garamond" w:cs="Segoe UI"/>
          <w:color w:val="000000"/>
          <w:sz w:val="22"/>
          <w:szCs w:val="22"/>
        </w:rPr>
        <w:t xml:space="preserve">The crowd standing there heard it and said that it was thunder. Others said, ‘An angel has spoken to him.’ Jesus answered, ‘This voice has </w:t>
      </w:r>
      <w:r w:rsidRPr="00FC4817">
        <w:rPr>
          <w:rFonts w:ascii="Garamond" w:hAnsi="Garamond" w:cs="Segoe UI"/>
          <w:color w:val="000000"/>
          <w:sz w:val="22"/>
          <w:szCs w:val="22"/>
        </w:rPr>
        <w:t>come for your sake, not for mine. Now is the judgement of this world; now the ruler of this world will be driven out. And I, when I am lifted up from the earth, will draw all people</w:t>
      </w:r>
      <w:r w:rsidRPr="00FC4817">
        <w:rPr>
          <w:rFonts w:ascii="Garamond" w:hAnsi="Garamond" w:cs="Segoe UI"/>
          <w:color w:val="000000"/>
          <w:sz w:val="22"/>
          <w:szCs w:val="22"/>
          <w:vertAlign w:val="superscript"/>
        </w:rPr>
        <w:t>[</w:t>
      </w:r>
      <w:hyperlink r:id="rId13" w:anchor="fen-NRSVA-26602a" w:tooltip="See footnote a" w:history="1">
        <w:r w:rsidRPr="00FC4817">
          <w:rPr>
            <w:rFonts w:ascii="Garamond" w:hAnsi="Garamond" w:cs="Segoe UI"/>
            <w:color w:val="517E90"/>
            <w:sz w:val="22"/>
            <w:szCs w:val="22"/>
            <w:u w:val="single"/>
            <w:vertAlign w:val="superscript"/>
          </w:rPr>
          <w:t>a</w:t>
        </w:r>
      </w:hyperlink>
      <w:r w:rsidRPr="00FC4817">
        <w:rPr>
          <w:rFonts w:ascii="Garamond" w:hAnsi="Garamond" w:cs="Segoe UI"/>
          <w:color w:val="000000"/>
          <w:sz w:val="22"/>
          <w:szCs w:val="22"/>
          <w:vertAlign w:val="superscript"/>
        </w:rPr>
        <w:t>]</w:t>
      </w:r>
      <w:r w:rsidRPr="00FC4817">
        <w:rPr>
          <w:rFonts w:ascii="Garamond" w:hAnsi="Garamond" w:cs="Segoe UI"/>
          <w:color w:val="000000"/>
          <w:sz w:val="22"/>
          <w:szCs w:val="22"/>
        </w:rPr>
        <w:t> to myself.’ He said this to indicate the kind of death he was to die.</w:t>
      </w:r>
    </w:p>
    <w:p w14:paraId="1700546C" w14:textId="77777777" w:rsidR="00FF40E7" w:rsidRPr="00FF40E7" w:rsidRDefault="00FF40E7" w:rsidP="002306DD">
      <w:pPr>
        <w:pStyle w:val="ve1"/>
        <w:spacing w:before="0" w:beforeAutospacing="0" w:after="0" w:afterAutospacing="0"/>
        <w:jc w:val="center"/>
        <w:rPr>
          <w:rFonts w:ascii="Garamond" w:hAnsi="Garamond"/>
          <w:b/>
          <w:sz w:val="16"/>
          <w:szCs w:val="16"/>
          <w:u w:val="single"/>
        </w:rPr>
      </w:pPr>
    </w:p>
    <w:p w14:paraId="7F7ACF16" w14:textId="4E6C4275" w:rsidR="00A9172D" w:rsidRDefault="002306DD" w:rsidP="002306DD">
      <w:pPr>
        <w:pStyle w:val="ve1"/>
        <w:spacing w:before="0" w:beforeAutospacing="0" w:after="0" w:afterAutospacing="0"/>
        <w:jc w:val="center"/>
        <w:rPr>
          <w:rFonts w:ascii="Garamond" w:hAnsi="Garamond"/>
          <w:b/>
          <w:sz w:val="22"/>
          <w:szCs w:val="22"/>
          <w:u w:val="single"/>
        </w:rPr>
      </w:pPr>
      <w:r>
        <w:rPr>
          <w:rFonts w:ascii="Garamond" w:hAnsi="Garamond"/>
          <w:b/>
          <w:sz w:val="22"/>
          <w:szCs w:val="22"/>
          <w:u w:val="single"/>
        </w:rPr>
        <w:t>POST COMMUNION PRAYER</w:t>
      </w:r>
    </w:p>
    <w:p w14:paraId="2A3E68EF" w14:textId="77777777" w:rsidR="00BD051B" w:rsidRPr="00BD051B" w:rsidRDefault="00BD051B" w:rsidP="002306DD">
      <w:pPr>
        <w:pStyle w:val="ve1"/>
        <w:spacing w:before="0" w:beforeAutospacing="0" w:after="0" w:afterAutospacing="0"/>
        <w:jc w:val="center"/>
        <w:rPr>
          <w:rFonts w:ascii="Garamond" w:hAnsi="Garamond"/>
          <w:b/>
          <w:sz w:val="16"/>
          <w:szCs w:val="16"/>
          <w:u w:val="single"/>
        </w:rPr>
      </w:pPr>
    </w:p>
    <w:p w14:paraId="55071C6F" w14:textId="40DF37CB" w:rsidR="009E2707" w:rsidRDefault="00BD051B" w:rsidP="009827B2">
      <w:pPr>
        <w:pStyle w:val="ve1"/>
        <w:spacing w:before="0" w:beforeAutospacing="0" w:after="0" w:afterAutospacing="0"/>
        <w:ind w:left="240" w:hanging="240"/>
        <w:jc w:val="both"/>
        <w:rPr>
          <w:rFonts w:ascii="Garamond" w:hAnsi="Garamond" w:cs="Calibri"/>
          <w:b/>
          <w:color w:val="000000"/>
          <w:spacing w:val="3"/>
          <w:sz w:val="22"/>
          <w:szCs w:val="22"/>
        </w:rPr>
      </w:pPr>
      <w:r w:rsidRPr="00946308">
        <w:rPr>
          <w:rFonts w:ascii="Garamond" w:hAnsi="Garamond" w:cs="Calibri"/>
          <w:b/>
          <w:color w:val="000000"/>
          <w:spacing w:val="3"/>
          <w:sz w:val="22"/>
          <w:szCs w:val="22"/>
        </w:rPr>
        <w:t>Lord Jesus Christ, you have taught us that what we do for the least of our brothers and sisters we do also for you: give us the will to be the servant of others as you were the servant of all, and gave up your life and died for us, but are alive and reign, now and for ever.</w:t>
      </w:r>
      <w:r w:rsidR="00581DF7">
        <w:rPr>
          <w:rFonts w:ascii="Garamond" w:hAnsi="Garamond" w:cs="Calibri"/>
          <w:b/>
          <w:color w:val="000000"/>
          <w:spacing w:val="3"/>
          <w:sz w:val="22"/>
          <w:szCs w:val="22"/>
        </w:rPr>
        <w:tab/>
      </w:r>
      <w:r w:rsidR="0063634B">
        <w:rPr>
          <w:rFonts w:ascii="Garamond" w:hAnsi="Garamond" w:cs="Calibri"/>
          <w:b/>
          <w:color w:val="000000"/>
          <w:spacing w:val="3"/>
          <w:sz w:val="22"/>
          <w:szCs w:val="22"/>
        </w:rPr>
        <w:t>Amen</w:t>
      </w:r>
    </w:p>
    <w:p w14:paraId="41E01B03" w14:textId="77777777" w:rsidR="003154C7" w:rsidRPr="003154C7" w:rsidRDefault="003154C7" w:rsidP="009827B2">
      <w:pPr>
        <w:pStyle w:val="ve1"/>
        <w:spacing w:before="0" w:beforeAutospacing="0" w:after="0" w:afterAutospacing="0"/>
        <w:ind w:left="240" w:hanging="240"/>
        <w:jc w:val="both"/>
        <w:rPr>
          <w:rFonts w:ascii="Garamond" w:hAnsi="Garamond" w:cs="Calibri"/>
          <w:b/>
          <w:color w:val="000000"/>
          <w:spacing w:val="3"/>
          <w:sz w:val="16"/>
          <w:szCs w:val="16"/>
        </w:rPr>
      </w:pPr>
    </w:p>
    <w:p w14:paraId="68F62E9D" w14:textId="53D96575" w:rsidR="00E34A03" w:rsidRPr="0097355B" w:rsidRDefault="00A55500" w:rsidP="0097355B">
      <w:pPr>
        <w:pStyle w:val="ve1"/>
        <w:spacing w:before="0" w:beforeAutospacing="0" w:after="0" w:afterAutospacing="0"/>
        <w:ind w:left="240" w:hanging="240"/>
        <w:jc w:val="center"/>
        <w:rPr>
          <w:rFonts w:ascii="Garamond" w:hAnsi="Garamond"/>
          <w:b/>
          <w:sz w:val="22"/>
          <w:szCs w:val="22"/>
          <w:u w:val="single"/>
        </w:rPr>
      </w:pPr>
      <w:r w:rsidRPr="00274C99">
        <w:rPr>
          <w:rFonts w:ascii="Garamond" w:hAnsi="Garamond"/>
          <w:b/>
          <w:sz w:val="22"/>
          <w:szCs w:val="22"/>
          <w:u w:val="single"/>
        </w:rPr>
        <w:t>PRAYER DIARY</w:t>
      </w:r>
    </w:p>
    <w:p w14:paraId="21541F0E" w14:textId="4FB47953" w:rsidR="003F5283" w:rsidRPr="00BD051B" w:rsidRDefault="00257C0A" w:rsidP="00257C0A">
      <w:pPr>
        <w:ind w:left="-284" w:right="-188"/>
        <w:jc w:val="both"/>
        <w:rPr>
          <w:rFonts w:ascii="Garamond" w:hAnsi="Garamond"/>
          <w:b/>
          <w:sz w:val="16"/>
          <w:szCs w:val="16"/>
        </w:rPr>
      </w:pPr>
      <w:r>
        <w:rPr>
          <w:rFonts w:ascii="Garamond" w:hAnsi="Garamond"/>
          <w:b/>
          <w:sz w:val="16"/>
          <w:szCs w:val="16"/>
        </w:rPr>
        <w:tab/>
      </w:r>
      <w:r w:rsidR="00BD051B" w:rsidRPr="003F5283">
        <w:rPr>
          <w:rFonts w:ascii="Garamond" w:hAnsi="Garamond"/>
          <w:sz w:val="16"/>
          <w:szCs w:val="16"/>
        </w:rPr>
        <w:t xml:space="preserve"> </w:t>
      </w:r>
    </w:p>
    <w:p w14:paraId="4DF85FAB" w14:textId="76A4051F" w:rsidR="00BD051B" w:rsidRPr="00AD0517" w:rsidRDefault="003F5283" w:rsidP="00B95ED5">
      <w:pPr>
        <w:ind w:left="-284" w:right="-188"/>
        <w:jc w:val="both"/>
        <w:rPr>
          <w:rFonts w:ascii="Garamond" w:hAnsi="Garamond" w:cs="Arial"/>
          <w:sz w:val="22"/>
          <w:szCs w:val="22"/>
        </w:rPr>
      </w:pPr>
      <w:r>
        <w:rPr>
          <w:rFonts w:ascii="Garamond" w:hAnsi="Garamond"/>
          <w:b/>
          <w:sz w:val="22"/>
          <w:szCs w:val="22"/>
        </w:rPr>
        <w:tab/>
      </w:r>
      <w:r w:rsidR="00A55500" w:rsidRPr="006C473D">
        <w:rPr>
          <w:rFonts w:ascii="Garamond" w:hAnsi="Garamond"/>
          <w:b/>
          <w:sz w:val="22"/>
          <w:szCs w:val="22"/>
        </w:rPr>
        <w:t>We remember with thanksgiving the anniversar</w:t>
      </w:r>
      <w:r w:rsidR="001E1600">
        <w:rPr>
          <w:rFonts w:ascii="Garamond" w:hAnsi="Garamond"/>
          <w:b/>
          <w:sz w:val="22"/>
          <w:szCs w:val="22"/>
        </w:rPr>
        <w:t>i</w:t>
      </w:r>
      <w:r w:rsidR="00E05DD8">
        <w:rPr>
          <w:rFonts w:ascii="Garamond" w:hAnsi="Garamond"/>
          <w:b/>
          <w:sz w:val="22"/>
          <w:szCs w:val="22"/>
        </w:rPr>
        <w:t>es</w:t>
      </w:r>
      <w:r w:rsidR="00A55500" w:rsidRPr="006C473D">
        <w:rPr>
          <w:rFonts w:ascii="Garamond" w:hAnsi="Garamond"/>
          <w:b/>
          <w:sz w:val="22"/>
          <w:szCs w:val="22"/>
        </w:rPr>
        <w:t xml:space="preserve"> of</w:t>
      </w:r>
      <w:r w:rsidR="00727759">
        <w:rPr>
          <w:rFonts w:ascii="Garamond" w:hAnsi="Garamond"/>
          <w:b/>
          <w:sz w:val="22"/>
          <w:szCs w:val="22"/>
        </w:rPr>
        <w:t>:</w:t>
      </w:r>
      <w:r w:rsidR="00FE23AD" w:rsidRPr="00FE23AD">
        <w:rPr>
          <w:rFonts w:ascii="Garamond" w:hAnsi="Garamond"/>
          <w:sz w:val="22"/>
          <w:szCs w:val="22"/>
        </w:rPr>
        <w:t xml:space="preserve"> </w:t>
      </w:r>
      <w:r w:rsidR="00BD051B" w:rsidRPr="00AD0517">
        <w:rPr>
          <w:rFonts w:ascii="Garamond" w:hAnsi="Garamond" w:cs="Arial"/>
          <w:sz w:val="22"/>
          <w:szCs w:val="22"/>
        </w:rPr>
        <w:t xml:space="preserve">Alfred J Wicks; Doreen </w:t>
      </w:r>
      <w:r w:rsidR="00BD051B">
        <w:rPr>
          <w:rFonts w:ascii="Garamond" w:hAnsi="Garamond" w:cs="Arial"/>
          <w:sz w:val="22"/>
          <w:szCs w:val="22"/>
        </w:rPr>
        <w:tab/>
      </w:r>
      <w:r w:rsidR="00BD051B" w:rsidRPr="00AD0517">
        <w:rPr>
          <w:rFonts w:ascii="Garamond" w:hAnsi="Garamond" w:cs="Arial"/>
          <w:sz w:val="22"/>
          <w:szCs w:val="22"/>
        </w:rPr>
        <w:t>Bedford; Rev. Richard Brown (19</w:t>
      </w:r>
      <w:r w:rsidR="00BD051B" w:rsidRPr="00AD0517">
        <w:rPr>
          <w:rFonts w:ascii="Garamond" w:hAnsi="Garamond" w:cs="Arial"/>
          <w:sz w:val="22"/>
          <w:szCs w:val="22"/>
          <w:vertAlign w:val="superscript"/>
        </w:rPr>
        <w:t>th</w:t>
      </w:r>
      <w:r w:rsidR="00BD051B" w:rsidRPr="00AD0517">
        <w:rPr>
          <w:rFonts w:ascii="Garamond" w:hAnsi="Garamond" w:cs="Arial"/>
          <w:sz w:val="22"/>
          <w:szCs w:val="22"/>
        </w:rPr>
        <w:t>); Stuart Sinden (23</w:t>
      </w:r>
      <w:r w:rsidR="00BD051B" w:rsidRPr="00AD0517">
        <w:rPr>
          <w:rFonts w:ascii="Garamond" w:hAnsi="Garamond" w:cs="Arial"/>
          <w:sz w:val="22"/>
          <w:szCs w:val="22"/>
          <w:vertAlign w:val="superscript"/>
        </w:rPr>
        <w:t>rd</w:t>
      </w:r>
      <w:r w:rsidR="00BD051B" w:rsidRPr="00AD0517">
        <w:rPr>
          <w:rFonts w:ascii="Garamond" w:hAnsi="Garamond" w:cs="Arial"/>
          <w:sz w:val="22"/>
          <w:szCs w:val="22"/>
        </w:rPr>
        <w:t xml:space="preserve">).  </w:t>
      </w:r>
    </w:p>
    <w:p w14:paraId="6764818C" w14:textId="599F43C9" w:rsidR="00013E99" w:rsidRPr="00D92A64" w:rsidRDefault="00013E99" w:rsidP="00B95ED5">
      <w:pPr>
        <w:ind w:left="-284" w:right="-188"/>
        <w:jc w:val="both"/>
        <w:rPr>
          <w:rFonts w:ascii="Garamond" w:hAnsi="Garamond" w:cs="Arial"/>
          <w:sz w:val="16"/>
          <w:szCs w:val="16"/>
        </w:rPr>
      </w:pPr>
    </w:p>
    <w:p w14:paraId="06C7879F" w14:textId="67DF253A" w:rsidR="007378B8" w:rsidRDefault="00474930" w:rsidP="00B95ED5">
      <w:pPr>
        <w:ind w:left="-284" w:right="-188"/>
        <w:jc w:val="both"/>
        <w:rPr>
          <w:rFonts w:ascii="Garamond" w:hAnsi="Garamond" w:cs="Arial"/>
          <w:sz w:val="22"/>
          <w:szCs w:val="22"/>
        </w:rPr>
      </w:pPr>
      <w:r>
        <w:rPr>
          <w:rFonts w:ascii="Garamond" w:hAnsi="Garamond"/>
          <w:b/>
          <w:sz w:val="22"/>
          <w:szCs w:val="22"/>
        </w:rPr>
        <w:tab/>
      </w:r>
      <w:r w:rsidR="00A55500" w:rsidRPr="006C473D">
        <w:rPr>
          <w:rFonts w:ascii="Garamond" w:hAnsi="Garamond"/>
          <w:b/>
          <w:sz w:val="22"/>
          <w:szCs w:val="22"/>
        </w:rPr>
        <w:t>Prayer request for healing and other needs</w:t>
      </w:r>
      <w:r w:rsidR="00A55500" w:rsidRPr="006C473D">
        <w:rPr>
          <w:rFonts w:ascii="Garamond" w:hAnsi="Garamond"/>
          <w:sz w:val="22"/>
          <w:szCs w:val="22"/>
        </w:rPr>
        <w:t xml:space="preserve">: </w:t>
      </w:r>
      <w:r w:rsidR="00E34A03" w:rsidRPr="00C87530">
        <w:rPr>
          <w:rFonts w:ascii="Garamond" w:hAnsi="Garamond" w:cs="Arial"/>
          <w:sz w:val="22"/>
          <w:szCs w:val="22"/>
        </w:rPr>
        <w:t>King Charles</w:t>
      </w:r>
      <w:r w:rsidR="00E34A03" w:rsidRPr="00025BB5">
        <w:rPr>
          <w:rFonts w:ascii="Garamond" w:hAnsi="Garamond"/>
          <w:sz w:val="22"/>
          <w:szCs w:val="22"/>
        </w:rPr>
        <w:t xml:space="preserve"> </w:t>
      </w:r>
      <w:r w:rsidR="00013E99">
        <w:rPr>
          <w:rFonts w:ascii="Garamond" w:hAnsi="Garamond"/>
          <w:sz w:val="22"/>
          <w:szCs w:val="22"/>
        </w:rPr>
        <w:t>III</w:t>
      </w:r>
      <w:r w:rsidR="00E34A03">
        <w:rPr>
          <w:rFonts w:ascii="Garamond" w:hAnsi="Garamond"/>
          <w:sz w:val="22"/>
          <w:szCs w:val="22"/>
        </w:rPr>
        <w:t xml:space="preserve">; </w:t>
      </w:r>
      <w:r w:rsidR="00034A4A" w:rsidRPr="00025BB5">
        <w:rPr>
          <w:rFonts w:ascii="Garamond" w:hAnsi="Garamond"/>
          <w:sz w:val="22"/>
          <w:szCs w:val="22"/>
        </w:rPr>
        <w:t>Sue Baker</w:t>
      </w:r>
      <w:r w:rsidR="00034A4A" w:rsidRPr="00025BB5">
        <w:rPr>
          <w:rFonts w:ascii="Garamond" w:hAnsi="Garamond" w:cs="Arial"/>
          <w:sz w:val="22"/>
          <w:szCs w:val="22"/>
        </w:rPr>
        <w:t>;</w:t>
      </w:r>
      <w:r w:rsidR="00034A4A">
        <w:rPr>
          <w:rFonts w:ascii="Garamond" w:hAnsi="Garamond" w:cs="Arial"/>
        </w:rPr>
        <w:t xml:space="preserve"> </w:t>
      </w:r>
      <w:r w:rsidR="00E34A03">
        <w:rPr>
          <w:rFonts w:ascii="Garamond" w:hAnsi="Garamond" w:cs="Arial"/>
          <w:sz w:val="22"/>
          <w:szCs w:val="22"/>
        </w:rPr>
        <w:t xml:space="preserve">Phil </w:t>
      </w:r>
      <w:r w:rsidR="00257C0A">
        <w:rPr>
          <w:rFonts w:ascii="Garamond" w:hAnsi="Garamond" w:cs="Arial"/>
          <w:sz w:val="22"/>
          <w:szCs w:val="22"/>
        </w:rPr>
        <w:tab/>
      </w:r>
      <w:r w:rsidR="00E34A03">
        <w:rPr>
          <w:rFonts w:ascii="Garamond" w:hAnsi="Garamond" w:cs="Arial"/>
          <w:sz w:val="22"/>
          <w:szCs w:val="22"/>
        </w:rPr>
        <w:t xml:space="preserve">Brown; </w:t>
      </w:r>
      <w:r w:rsidR="00BD051B" w:rsidRPr="00AD0517">
        <w:rPr>
          <w:rFonts w:ascii="Garamond" w:hAnsi="Garamond" w:cs="Arial"/>
          <w:sz w:val="22"/>
          <w:szCs w:val="22"/>
        </w:rPr>
        <w:t xml:space="preserve">Lawrence Covell; </w:t>
      </w:r>
      <w:r w:rsidR="007378B8" w:rsidRPr="006A13DD">
        <w:rPr>
          <w:rFonts w:ascii="Garamond" w:hAnsi="Garamond" w:cs="Arial"/>
          <w:sz w:val="22"/>
          <w:szCs w:val="22"/>
        </w:rPr>
        <w:t xml:space="preserve">Eve Doyle; </w:t>
      </w:r>
      <w:r w:rsidR="0097355B" w:rsidRPr="00E756D5">
        <w:rPr>
          <w:rFonts w:ascii="Garamond" w:hAnsi="Garamond" w:cs="Arial"/>
          <w:sz w:val="22"/>
          <w:szCs w:val="22"/>
        </w:rPr>
        <w:t xml:space="preserve">Robinson and Robina </w:t>
      </w:r>
      <w:proofErr w:type="spellStart"/>
      <w:r w:rsidR="0097355B" w:rsidRPr="00E756D5">
        <w:rPr>
          <w:rFonts w:ascii="Garamond" w:hAnsi="Garamond" w:cs="Arial"/>
          <w:sz w:val="22"/>
          <w:szCs w:val="22"/>
        </w:rPr>
        <w:t>Ihesiene</w:t>
      </w:r>
      <w:proofErr w:type="spellEnd"/>
      <w:r w:rsidR="0097355B" w:rsidRPr="00E756D5">
        <w:rPr>
          <w:rFonts w:ascii="Garamond" w:hAnsi="Garamond" w:cs="Arial"/>
          <w:sz w:val="22"/>
          <w:szCs w:val="22"/>
        </w:rPr>
        <w:t xml:space="preserve">; </w:t>
      </w:r>
      <w:r w:rsidR="00257C0A" w:rsidRPr="00700396">
        <w:rPr>
          <w:rFonts w:ascii="Garamond" w:hAnsi="Garamond" w:cs="Arial"/>
          <w:sz w:val="22"/>
          <w:szCs w:val="22"/>
        </w:rPr>
        <w:t xml:space="preserve">Terezia </w:t>
      </w:r>
      <w:r w:rsidR="00BD051B">
        <w:rPr>
          <w:rFonts w:ascii="Garamond" w:hAnsi="Garamond" w:cs="Arial"/>
          <w:sz w:val="22"/>
          <w:szCs w:val="22"/>
        </w:rPr>
        <w:tab/>
      </w:r>
      <w:proofErr w:type="spellStart"/>
      <w:r w:rsidR="00257C0A" w:rsidRPr="00700396">
        <w:rPr>
          <w:rFonts w:ascii="Garamond" w:hAnsi="Garamond" w:cs="Arial"/>
          <w:sz w:val="22"/>
          <w:szCs w:val="22"/>
        </w:rPr>
        <w:t>Milosovicova</w:t>
      </w:r>
      <w:proofErr w:type="spellEnd"/>
      <w:r w:rsidR="00257C0A" w:rsidRPr="00700396">
        <w:rPr>
          <w:rFonts w:ascii="Garamond" w:hAnsi="Garamond" w:cs="Arial"/>
          <w:sz w:val="22"/>
          <w:szCs w:val="22"/>
        </w:rPr>
        <w:t xml:space="preserve">; </w:t>
      </w:r>
      <w:r w:rsidR="007378B8" w:rsidRPr="006A13DD">
        <w:rPr>
          <w:rFonts w:ascii="Garamond" w:hAnsi="Garamond" w:cs="Arial"/>
          <w:sz w:val="22"/>
          <w:szCs w:val="22"/>
        </w:rPr>
        <w:t xml:space="preserve">Jean Murch; </w:t>
      </w:r>
      <w:r w:rsidR="00257C0A" w:rsidRPr="00700396">
        <w:rPr>
          <w:rFonts w:ascii="Garamond" w:hAnsi="Garamond" w:cs="Arial"/>
          <w:sz w:val="22"/>
          <w:szCs w:val="22"/>
        </w:rPr>
        <w:t xml:space="preserve">Jean Neith; </w:t>
      </w:r>
      <w:r w:rsidR="007378B8" w:rsidRPr="006A13DD">
        <w:rPr>
          <w:rFonts w:ascii="Garamond" w:hAnsi="Garamond" w:cs="Arial"/>
          <w:sz w:val="22"/>
          <w:szCs w:val="22"/>
        </w:rPr>
        <w:t xml:space="preserve">Joyce Nickolay; </w:t>
      </w:r>
      <w:r w:rsidR="00E34A03">
        <w:rPr>
          <w:rFonts w:ascii="Garamond" w:hAnsi="Garamond" w:cs="Arial"/>
          <w:sz w:val="22"/>
          <w:szCs w:val="22"/>
        </w:rPr>
        <w:t xml:space="preserve">Pam Storey; </w:t>
      </w:r>
      <w:r w:rsidR="00E05DD8" w:rsidRPr="00B03853">
        <w:rPr>
          <w:rFonts w:ascii="Garamond" w:hAnsi="Garamond" w:cs="Arial"/>
          <w:sz w:val="22"/>
          <w:szCs w:val="22"/>
        </w:rPr>
        <w:t xml:space="preserve">Janet Texeira; </w:t>
      </w:r>
      <w:r w:rsidR="00BD051B">
        <w:rPr>
          <w:rFonts w:ascii="Garamond" w:hAnsi="Garamond" w:cs="Arial"/>
          <w:sz w:val="22"/>
          <w:szCs w:val="22"/>
        </w:rPr>
        <w:tab/>
      </w:r>
      <w:r w:rsidR="00834C9F" w:rsidRPr="009630F9">
        <w:rPr>
          <w:rFonts w:ascii="Garamond" w:hAnsi="Garamond" w:cs="Arial"/>
          <w:sz w:val="22"/>
          <w:szCs w:val="22"/>
        </w:rPr>
        <w:t xml:space="preserve">Esmie Williams; </w:t>
      </w:r>
      <w:r w:rsidR="00257C0A" w:rsidRPr="00700396">
        <w:rPr>
          <w:rFonts w:ascii="Garamond" w:hAnsi="Garamond" w:cs="Arial"/>
          <w:sz w:val="22"/>
          <w:szCs w:val="22"/>
        </w:rPr>
        <w:t xml:space="preserve">Sally; Susan; and Richard; </w:t>
      </w:r>
      <w:r w:rsidR="007378B8" w:rsidRPr="006A13DD">
        <w:rPr>
          <w:rFonts w:ascii="Garamond" w:hAnsi="Garamond" w:cs="Arial"/>
          <w:sz w:val="22"/>
          <w:szCs w:val="22"/>
        </w:rPr>
        <w:t xml:space="preserve">Angela </w:t>
      </w:r>
      <w:proofErr w:type="spellStart"/>
      <w:r w:rsidR="007378B8" w:rsidRPr="006A13DD">
        <w:rPr>
          <w:rFonts w:ascii="Garamond" w:hAnsi="Garamond" w:cs="Arial"/>
          <w:sz w:val="22"/>
          <w:szCs w:val="22"/>
        </w:rPr>
        <w:t>Zadurian</w:t>
      </w:r>
      <w:proofErr w:type="spellEnd"/>
      <w:r w:rsidR="007378B8" w:rsidRPr="006A13DD">
        <w:rPr>
          <w:rFonts w:ascii="Garamond" w:hAnsi="Garamond" w:cs="Arial"/>
          <w:sz w:val="22"/>
          <w:szCs w:val="22"/>
        </w:rPr>
        <w:t>.</w:t>
      </w:r>
    </w:p>
    <w:p w14:paraId="2A4AEFFC" w14:textId="1794E499" w:rsidR="00257C0A" w:rsidRPr="00013E99" w:rsidRDefault="00AF529E" w:rsidP="00B95ED5">
      <w:pPr>
        <w:ind w:left="-284" w:right="-188"/>
        <w:jc w:val="both"/>
        <w:rPr>
          <w:rFonts w:ascii="Garamond" w:hAnsi="Garamond"/>
          <w:sz w:val="13"/>
          <w:szCs w:val="13"/>
        </w:rPr>
      </w:pPr>
      <w:r>
        <w:rPr>
          <w:rFonts w:ascii="Garamond" w:hAnsi="Garamond"/>
          <w:sz w:val="13"/>
          <w:szCs w:val="13"/>
        </w:rPr>
        <w:tab/>
      </w:r>
      <w:r>
        <w:rPr>
          <w:rFonts w:ascii="Garamond" w:hAnsi="Garamond"/>
          <w:sz w:val="13"/>
          <w:szCs w:val="13"/>
        </w:rPr>
        <w:tab/>
      </w:r>
    </w:p>
    <w:p w14:paraId="41069A78" w14:textId="5C7982E0" w:rsidR="00BD051B" w:rsidRPr="00AD0517" w:rsidRDefault="002C37DD" w:rsidP="00B95ED5">
      <w:pPr>
        <w:ind w:left="-284" w:right="-188"/>
        <w:jc w:val="both"/>
        <w:rPr>
          <w:rFonts w:ascii="Garamond" w:hAnsi="Garamond" w:cs="Arial"/>
          <w:sz w:val="22"/>
          <w:szCs w:val="22"/>
        </w:rPr>
      </w:pPr>
      <w:r>
        <w:rPr>
          <w:rFonts w:ascii="Garamond" w:hAnsi="Garamond"/>
          <w:b/>
          <w:sz w:val="22"/>
          <w:szCs w:val="22"/>
        </w:rPr>
        <w:tab/>
      </w:r>
      <w:r w:rsidR="00BD051B" w:rsidRPr="00AD0517">
        <w:rPr>
          <w:rFonts w:ascii="Garamond" w:hAnsi="Garamond" w:cs="Arial"/>
          <w:b/>
          <w:sz w:val="22"/>
          <w:szCs w:val="22"/>
        </w:rPr>
        <w:t xml:space="preserve">Happy Birthday to: </w:t>
      </w:r>
      <w:r w:rsidR="00BD051B" w:rsidRPr="00AD0517">
        <w:rPr>
          <w:rFonts w:ascii="Garamond" w:hAnsi="Garamond" w:cs="Arial"/>
          <w:sz w:val="22"/>
          <w:szCs w:val="22"/>
        </w:rPr>
        <w:t>Sheelagh Gillard (11</w:t>
      </w:r>
      <w:r w:rsidR="00BD051B" w:rsidRPr="00AD0517">
        <w:rPr>
          <w:rFonts w:ascii="Garamond" w:hAnsi="Garamond" w:cs="Arial"/>
          <w:sz w:val="22"/>
          <w:szCs w:val="22"/>
          <w:vertAlign w:val="superscript"/>
        </w:rPr>
        <w:t>th</w:t>
      </w:r>
      <w:r w:rsidR="00BD051B" w:rsidRPr="00AD0517">
        <w:rPr>
          <w:rFonts w:ascii="Garamond" w:hAnsi="Garamond" w:cs="Arial"/>
          <w:sz w:val="22"/>
          <w:szCs w:val="22"/>
        </w:rPr>
        <w:t>); Derrick Gunawardena (12</w:t>
      </w:r>
      <w:r w:rsidR="00BD051B" w:rsidRPr="00AD0517">
        <w:rPr>
          <w:rFonts w:ascii="Garamond" w:hAnsi="Garamond" w:cs="Arial"/>
          <w:sz w:val="22"/>
          <w:szCs w:val="22"/>
          <w:vertAlign w:val="superscript"/>
        </w:rPr>
        <w:t>th</w:t>
      </w:r>
      <w:r w:rsidR="00BD051B" w:rsidRPr="00AD0517">
        <w:rPr>
          <w:rFonts w:ascii="Garamond" w:hAnsi="Garamond" w:cs="Arial"/>
          <w:sz w:val="22"/>
          <w:szCs w:val="22"/>
        </w:rPr>
        <w:t xml:space="preserve">); Roger </w:t>
      </w:r>
      <w:r w:rsidR="00BD051B">
        <w:rPr>
          <w:rFonts w:ascii="Garamond" w:hAnsi="Garamond" w:cs="Arial"/>
          <w:sz w:val="22"/>
          <w:szCs w:val="22"/>
        </w:rPr>
        <w:tab/>
      </w:r>
      <w:r w:rsidR="00BD051B" w:rsidRPr="00AD0517">
        <w:rPr>
          <w:rFonts w:ascii="Garamond" w:hAnsi="Garamond" w:cs="Arial"/>
          <w:sz w:val="22"/>
          <w:szCs w:val="22"/>
        </w:rPr>
        <w:t>Moore (13</w:t>
      </w:r>
      <w:r w:rsidR="00BD051B" w:rsidRPr="00AD0517">
        <w:rPr>
          <w:rFonts w:ascii="Garamond" w:hAnsi="Garamond" w:cs="Arial"/>
          <w:sz w:val="22"/>
          <w:szCs w:val="22"/>
          <w:vertAlign w:val="superscript"/>
        </w:rPr>
        <w:t>th</w:t>
      </w:r>
      <w:r w:rsidR="00BD051B" w:rsidRPr="00AD0517">
        <w:rPr>
          <w:rFonts w:ascii="Garamond" w:hAnsi="Garamond" w:cs="Arial"/>
          <w:sz w:val="22"/>
          <w:szCs w:val="22"/>
        </w:rPr>
        <w:t>); Gill Moore (15</w:t>
      </w:r>
      <w:r w:rsidR="00BD051B" w:rsidRPr="00AD0517">
        <w:rPr>
          <w:rFonts w:ascii="Garamond" w:hAnsi="Garamond" w:cs="Arial"/>
          <w:sz w:val="22"/>
          <w:szCs w:val="22"/>
          <w:vertAlign w:val="superscript"/>
        </w:rPr>
        <w:t>th</w:t>
      </w:r>
      <w:r w:rsidR="00BD051B" w:rsidRPr="00AD0517">
        <w:rPr>
          <w:rFonts w:ascii="Garamond" w:hAnsi="Garamond" w:cs="Arial"/>
          <w:sz w:val="22"/>
          <w:szCs w:val="22"/>
        </w:rPr>
        <w:t xml:space="preserve">); Omid </w:t>
      </w:r>
      <w:proofErr w:type="spellStart"/>
      <w:r w:rsidR="00BD051B" w:rsidRPr="00AD0517">
        <w:rPr>
          <w:rFonts w:ascii="Garamond" w:hAnsi="Garamond" w:cs="Arial"/>
          <w:sz w:val="22"/>
          <w:szCs w:val="22"/>
        </w:rPr>
        <w:t>Sarafan</w:t>
      </w:r>
      <w:proofErr w:type="spellEnd"/>
      <w:r w:rsidR="00BD051B" w:rsidRPr="00AD0517">
        <w:rPr>
          <w:rFonts w:ascii="Garamond" w:hAnsi="Garamond" w:cs="Arial"/>
          <w:sz w:val="22"/>
          <w:szCs w:val="22"/>
        </w:rPr>
        <w:t xml:space="preserve"> (21</w:t>
      </w:r>
      <w:r w:rsidR="00BD051B" w:rsidRPr="00AD0517">
        <w:rPr>
          <w:rFonts w:ascii="Garamond" w:hAnsi="Garamond" w:cs="Arial"/>
          <w:sz w:val="22"/>
          <w:szCs w:val="22"/>
          <w:vertAlign w:val="superscript"/>
        </w:rPr>
        <w:t>st</w:t>
      </w:r>
      <w:r w:rsidR="00BD051B" w:rsidRPr="00AD0517">
        <w:rPr>
          <w:rFonts w:ascii="Garamond" w:hAnsi="Garamond" w:cs="Arial"/>
          <w:sz w:val="22"/>
          <w:szCs w:val="22"/>
        </w:rPr>
        <w:t xml:space="preserve">); Sue Nicholls, Amede Anene, </w:t>
      </w:r>
      <w:r w:rsidR="00BD051B">
        <w:rPr>
          <w:rFonts w:ascii="Garamond" w:hAnsi="Garamond" w:cs="Arial"/>
          <w:sz w:val="22"/>
          <w:szCs w:val="22"/>
        </w:rPr>
        <w:tab/>
      </w:r>
      <w:r w:rsidR="00BD051B" w:rsidRPr="00AD0517">
        <w:rPr>
          <w:rFonts w:ascii="Garamond" w:hAnsi="Garamond" w:cs="Arial"/>
          <w:sz w:val="22"/>
          <w:szCs w:val="22"/>
        </w:rPr>
        <w:t>Katrina (22</w:t>
      </w:r>
      <w:r w:rsidR="00BD051B" w:rsidRPr="00AD0517">
        <w:rPr>
          <w:rFonts w:ascii="Garamond" w:hAnsi="Garamond" w:cs="Arial"/>
          <w:sz w:val="22"/>
          <w:szCs w:val="22"/>
          <w:vertAlign w:val="superscript"/>
        </w:rPr>
        <w:t>nd</w:t>
      </w:r>
      <w:r w:rsidR="00BD051B" w:rsidRPr="00AD0517">
        <w:rPr>
          <w:rFonts w:ascii="Garamond" w:hAnsi="Garamond" w:cs="Arial"/>
          <w:sz w:val="22"/>
          <w:szCs w:val="22"/>
        </w:rPr>
        <w:t>); Douglas Scott – Kerr (23</w:t>
      </w:r>
      <w:r w:rsidR="00BD051B" w:rsidRPr="00AD0517">
        <w:rPr>
          <w:rFonts w:ascii="Garamond" w:hAnsi="Garamond" w:cs="Arial"/>
          <w:sz w:val="22"/>
          <w:szCs w:val="22"/>
          <w:vertAlign w:val="superscript"/>
        </w:rPr>
        <w:t>rd</w:t>
      </w:r>
      <w:r w:rsidR="00BD051B" w:rsidRPr="00AD0517">
        <w:rPr>
          <w:rFonts w:ascii="Garamond" w:hAnsi="Garamond" w:cs="Arial"/>
          <w:sz w:val="22"/>
          <w:szCs w:val="22"/>
        </w:rPr>
        <w:t>).</w:t>
      </w:r>
    </w:p>
    <w:p w14:paraId="4DC2B0D4" w14:textId="77777777" w:rsidR="00BD051B" w:rsidRPr="00BD051B" w:rsidRDefault="00BD051B" w:rsidP="00B95ED5">
      <w:pPr>
        <w:ind w:left="-284" w:right="-188"/>
        <w:jc w:val="both"/>
        <w:rPr>
          <w:rFonts w:ascii="Garamond" w:hAnsi="Garamond"/>
          <w:b/>
          <w:sz w:val="16"/>
          <w:szCs w:val="16"/>
        </w:rPr>
      </w:pPr>
    </w:p>
    <w:p w14:paraId="5D0CA79C" w14:textId="4987062E" w:rsidR="00BD051B" w:rsidRPr="00AD0517" w:rsidRDefault="00BD051B" w:rsidP="00B95ED5">
      <w:pPr>
        <w:ind w:left="-284" w:right="-188"/>
        <w:jc w:val="both"/>
        <w:rPr>
          <w:rFonts w:ascii="Garamond" w:hAnsi="Garamond" w:cs="Arial"/>
          <w:sz w:val="22"/>
          <w:szCs w:val="22"/>
        </w:rPr>
      </w:pPr>
      <w:r>
        <w:rPr>
          <w:rFonts w:ascii="Garamond" w:hAnsi="Garamond"/>
          <w:b/>
          <w:sz w:val="22"/>
          <w:szCs w:val="22"/>
        </w:rPr>
        <w:tab/>
      </w:r>
      <w:r w:rsidRPr="00AD0517">
        <w:rPr>
          <w:rFonts w:ascii="Garamond" w:hAnsi="Garamond" w:cs="Arial"/>
          <w:b/>
          <w:sz w:val="22"/>
          <w:szCs w:val="22"/>
        </w:rPr>
        <w:t xml:space="preserve">Congratulations to: </w:t>
      </w:r>
      <w:r w:rsidRPr="00AD0517">
        <w:rPr>
          <w:rFonts w:ascii="Garamond" w:hAnsi="Garamond" w:cs="Arial"/>
          <w:sz w:val="22"/>
          <w:szCs w:val="22"/>
        </w:rPr>
        <w:t>David and Sue Brown who were married on 10</w:t>
      </w:r>
      <w:r w:rsidRPr="00AD0517">
        <w:rPr>
          <w:rFonts w:ascii="Garamond" w:hAnsi="Garamond" w:cs="Arial"/>
          <w:sz w:val="22"/>
          <w:szCs w:val="22"/>
          <w:vertAlign w:val="superscript"/>
        </w:rPr>
        <w:t>th</w:t>
      </w:r>
      <w:r w:rsidRPr="00AD0517">
        <w:rPr>
          <w:rFonts w:ascii="Garamond" w:hAnsi="Garamond" w:cs="Arial"/>
          <w:sz w:val="22"/>
          <w:szCs w:val="22"/>
        </w:rPr>
        <w:t xml:space="preserve"> March 1979. </w:t>
      </w:r>
      <w:r>
        <w:rPr>
          <w:rFonts w:ascii="Garamond" w:hAnsi="Garamond" w:cs="Arial"/>
          <w:sz w:val="22"/>
          <w:szCs w:val="22"/>
        </w:rPr>
        <w:tab/>
      </w:r>
      <w:r w:rsidRPr="00AD0517">
        <w:rPr>
          <w:rFonts w:ascii="Garamond" w:hAnsi="Garamond" w:cs="Arial"/>
          <w:sz w:val="22"/>
          <w:szCs w:val="22"/>
        </w:rPr>
        <w:t>May they have a happy day together and many more to follow.</w:t>
      </w:r>
      <w:r w:rsidRPr="00AD0517">
        <w:rPr>
          <w:rFonts w:ascii="Garamond" w:hAnsi="Garamond" w:cs="Arial"/>
          <w:b/>
          <w:sz w:val="22"/>
          <w:szCs w:val="22"/>
        </w:rPr>
        <w:t xml:space="preserve"> </w:t>
      </w:r>
    </w:p>
    <w:p w14:paraId="13E1EB4D" w14:textId="77777777" w:rsidR="00BD051B" w:rsidRPr="00BD051B" w:rsidRDefault="00BD051B" w:rsidP="00B95ED5">
      <w:pPr>
        <w:ind w:left="-284" w:right="-188"/>
        <w:jc w:val="both"/>
        <w:rPr>
          <w:rFonts w:ascii="Garamond" w:hAnsi="Garamond"/>
          <w:b/>
          <w:sz w:val="16"/>
          <w:szCs w:val="16"/>
        </w:rPr>
      </w:pPr>
    </w:p>
    <w:p w14:paraId="651EBDE0" w14:textId="2F79BCC9" w:rsidR="00D720E3" w:rsidRPr="00013E99" w:rsidRDefault="00BD051B" w:rsidP="00B95ED5">
      <w:pPr>
        <w:ind w:left="-284" w:right="-188"/>
        <w:jc w:val="both"/>
        <w:rPr>
          <w:rFonts w:ascii="Garamond" w:hAnsi="Garamond" w:cs="Arial"/>
          <w:sz w:val="16"/>
          <w:szCs w:val="16"/>
        </w:rPr>
      </w:pPr>
      <w:r>
        <w:rPr>
          <w:rFonts w:ascii="Garamond" w:hAnsi="Garamond"/>
          <w:b/>
          <w:sz w:val="22"/>
          <w:szCs w:val="22"/>
        </w:rPr>
        <w:tab/>
      </w:r>
      <w:r w:rsidR="00A55500" w:rsidRPr="006C473D">
        <w:rPr>
          <w:rFonts w:ascii="Garamond" w:hAnsi="Garamond"/>
          <w:b/>
          <w:sz w:val="22"/>
          <w:szCs w:val="22"/>
        </w:rPr>
        <w:t>The Parish</w:t>
      </w:r>
      <w:r w:rsidR="00474930">
        <w:rPr>
          <w:rFonts w:ascii="Garamond" w:hAnsi="Garamond"/>
          <w:b/>
          <w:sz w:val="22"/>
          <w:szCs w:val="22"/>
        </w:rPr>
        <w:t>:</w:t>
      </w:r>
      <w:r w:rsidR="007F6839" w:rsidRPr="007F6839">
        <w:rPr>
          <w:rFonts w:ascii="Garamond" w:hAnsi="Garamond" w:cs="Arial"/>
          <w:sz w:val="22"/>
          <w:szCs w:val="22"/>
        </w:rPr>
        <w:t xml:space="preserve"> </w:t>
      </w:r>
      <w:r w:rsidRPr="00AD0517">
        <w:rPr>
          <w:rFonts w:ascii="Garamond" w:hAnsi="Garamond" w:cs="Arial"/>
          <w:sz w:val="22"/>
          <w:szCs w:val="22"/>
        </w:rPr>
        <w:t xml:space="preserve">Sterling Avenue; Stiven Crescent; </w:t>
      </w:r>
      <w:proofErr w:type="spellStart"/>
      <w:r w:rsidRPr="00AD0517">
        <w:rPr>
          <w:rFonts w:ascii="Garamond" w:hAnsi="Garamond" w:cs="Arial"/>
          <w:sz w:val="22"/>
          <w:szCs w:val="22"/>
        </w:rPr>
        <w:t>Stradbrook</w:t>
      </w:r>
      <w:proofErr w:type="spellEnd"/>
      <w:r w:rsidRPr="00AD0517">
        <w:rPr>
          <w:rFonts w:ascii="Garamond" w:hAnsi="Garamond" w:cs="Arial"/>
          <w:sz w:val="22"/>
          <w:szCs w:val="22"/>
        </w:rPr>
        <w:t xml:space="preserve"> Close; Stuart Avenue; The </w:t>
      </w:r>
      <w:r>
        <w:rPr>
          <w:rFonts w:ascii="Garamond" w:hAnsi="Garamond" w:cs="Arial"/>
          <w:sz w:val="22"/>
          <w:szCs w:val="22"/>
        </w:rPr>
        <w:tab/>
      </w:r>
      <w:r w:rsidRPr="00AD0517">
        <w:rPr>
          <w:rFonts w:ascii="Garamond" w:hAnsi="Garamond" w:cs="Arial"/>
          <w:sz w:val="22"/>
          <w:szCs w:val="22"/>
        </w:rPr>
        <w:t xml:space="preserve">Bungalows; </w:t>
      </w:r>
      <w:proofErr w:type="spellStart"/>
      <w:r w:rsidRPr="00AD0517">
        <w:rPr>
          <w:rFonts w:ascii="Garamond" w:hAnsi="Garamond" w:cs="Arial"/>
          <w:sz w:val="22"/>
          <w:szCs w:val="22"/>
        </w:rPr>
        <w:t>Thistledene</w:t>
      </w:r>
      <w:proofErr w:type="spellEnd"/>
      <w:r w:rsidRPr="00AD0517">
        <w:rPr>
          <w:rFonts w:ascii="Garamond" w:hAnsi="Garamond" w:cs="Arial"/>
          <w:sz w:val="22"/>
          <w:szCs w:val="22"/>
        </w:rPr>
        <w:t xml:space="preserve"> Avenue; Tithe Farm Avenue; Tithe Farm Close; Torbay Road.    </w:t>
      </w:r>
      <w:r w:rsidRPr="00AD0517">
        <w:rPr>
          <w:rFonts w:ascii="Garamond" w:hAnsi="Garamond" w:cs="Arial"/>
          <w:b/>
          <w:sz w:val="22"/>
          <w:szCs w:val="22"/>
        </w:rPr>
        <w:t xml:space="preserve">  </w:t>
      </w:r>
      <w:r w:rsidR="00013E99">
        <w:rPr>
          <w:rFonts w:ascii="Garamond" w:hAnsi="Garamond" w:cs="Arial"/>
          <w:sz w:val="22"/>
          <w:szCs w:val="22"/>
        </w:rPr>
        <w:t xml:space="preserve"> </w:t>
      </w:r>
    </w:p>
    <w:p w14:paraId="42D5764C" w14:textId="77777777" w:rsidR="00BD051B" w:rsidRPr="00BD051B" w:rsidRDefault="00474930" w:rsidP="00B95ED5">
      <w:pPr>
        <w:ind w:left="-284" w:right="-188"/>
        <w:jc w:val="both"/>
        <w:rPr>
          <w:rFonts w:ascii="Garamond" w:hAnsi="Garamond"/>
          <w:b/>
          <w:sz w:val="16"/>
          <w:szCs w:val="16"/>
        </w:rPr>
      </w:pPr>
      <w:r>
        <w:rPr>
          <w:rFonts w:ascii="Garamond" w:hAnsi="Garamond"/>
          <w:b/>
          <w:sz w:val="22"/>
          <w:szCs w:val="22"/>
        </w:rPr>
        <w:tab/>
      </w:r>
    </w:p>
    <w:p w14:paraId="52F7E815" w14:textId="15F17306" w:rsidR="00B95ED5" w:rsidRPr="00AD0517" w:rsidRDefault="00BD051B" w:rsidP="00B95ED5">
      <w:pPr>
        <w:ind w:left="-284" w:right="-188"/>
        <w:jc w:val="both"/>
        <w:rPr>
          <w:rFonts w:ascii="Garamond" w:hAnsi="Garamond" w:cs="Arial"/>
          <w:sz w:val="22"/>
          <w:szCs w:val="22"/>
        </w:rPr>
      </w:pPr>
      <w:r>
        <w:rPr>
          <w:rFonts w:ascii="Garamond" w:hAnsi="Garamond"/>
          <w:b/>
          <w:sz w:val="22"/>
          <w:szCs w:val="22"/>
        </w:rPr>
        <w:tab/>
      </w:r>
      <w:r w:rsidR="00A55500" w:rsidRPr="006C473D">
        <w:rPr>
          <w:rFonts w:ascii="Garamond" w:hAnsi="Garamond"/>
          <w:b/>
          <w:sz w:val="22"/>
          <w:szCs w:val="22"/>
        </w:rPr>
        <w:t>Church Families</w:t>
      </w:r>
      <w:r w:rsidR="00474930">
        <w:rPr>
          <w:rFonts w:ascii="Garamond" w:hAnsi="Garamond"/>
          <w:b/>
          <w:sz w:val="22"/>
          <w:szCs w:val="22"/>
        </w:rPr>
        <w:t>:</w:t>
      </w:r>
      <w:r w:rsidR="00013E99">
        <w:rPr>
          <w:rFonts w:ascii="Garamond" w:hAnsi="Garamond" w:cs="Arial"/>
          <w:sz w:val="22"/>
          <w:szCs w:val="22"/>
        </w:rPr>
        <w:t xml:space="preserve"> </w:t>
      </w:r>
      <w:r w:rsidR="00B95ED5" w:rsidRPr="00AD0517">
        <w:rPr>
          <w:rFonts w:ascii="Garamond" w:hAnsi="Garamond" w:cs="Arial"/>
          <w:sz w:val="22"/>
          <w:szCs w:val="22"/>
        </w:rPr>
        <w:t xml:space="preserve">Peter and Georgina Sage; Douglas and Enid Scott – Kerr; Ray </w:t>
      </w:r>
      <w:r w:rsidR="00B95ED5">
        <w:rPr>
          <w:rFonts w:ascii="Garamond" w:hAnsi="Garamond" w:cs="Arial"/>
          <w:sz w:val="22"/>
          <w:szCs w:val="22"/>
        </w:rPr>
        <w:tab/>
      </w:r>
      <w:r w:rsidR="00B95ED5" w:rsidRPr="00AD0517">
        <w:rPr>
          <w:rFonts w:ascii="Garamond" w:hAnsi="Garamond" w:cs="Arial"/>
          <w:sz w:val="22"/>
          <w:szCs w:val="22"/>
        </w:rPr>
        <w:t xml:space="preserve">Stockwell; Pam Storey; Russell, Hezekiah, Jesse and Lara </w:t>
      </w:r>
      <w:proofErr w:type="spellStart"/>
      <w:r w:rsidR="00B95ED5" w:rsidRPr="00AD0517">
        <w:rPr>
          <w:rFonts w:ascii="Garamond" w:hAnsi="Garamond" w:cs="Arial"/>
          <w:sz w:val="22"/>
          <w:szCs w:val="22"/>
        </w:rPr>
        <w:t>Simonot</w:t>
      </w:r>
      <w:proofErr w:type="spellEnd"/>
      <w:r w:rsidR="00B95ED5" w:rsidRPr="00AD0517">
        <w:rPr>
          <w:rFonts w:ascii="Garamond" w:hAnsi="Garamond" w:cs="Arial"/>
          <w:sz w:val="22"/>
          <w:szCs w:val="22"/>
        </w:rPr>
        <w:t xml:space="preserve">; Belinda Szymanski; </w:t>
      </w:r>
      <w:r w:rsidR="00B95ED5">
        <w:rPr>
          <w:rFonts w:ascii="Garamond" w:hAnsi="Garamond" w:cs="Arial"/>
          <w:sz w:val="22"/>
          <w:szCs w:val="22"/>
        </w:rPr>
        <w:tab/>
      </w:r>
      <w:r w:rsidR="00B95ED5" w:rsidRPr="00AD0517">
        <w:rPr>
          <w:rFonts w:ascii="Garamond" w:hAnsi="Garamond" w:cs="Arial"/>
          <w:sz w:val="22"/>
          <w:szCs w:val="22"/>
        </w:rPr>
        <w:t xml:space="preserve">Anushka Swan; </w:t>
      </w:r>
      <w:proofErr w:type="spellStart"/>
      <w:r w:rsidR="00B95ED5" w:rsidRPr="00AD0517">
        <w:rPr>
          <w:rFonts w:ascii="Garamond" w:hAnsi="Garamond" w:cs="Arial"/>
          <w:sz w:val="22"/>
          <w:szCs w:val="22"/>
        </w:rPr>
        <w:t>Alestair</w:t>
      </w:r>
      <w:proofErr w:type="spellEnd"/>
      <w:r w:rsidR="00B95ED5" w:rsidRPr="00AD0517">
        <w:rPr>
          <w:rFonts w:ascii="Garamond" w:hAnsi="Garamond" w:cs="Arial"/>
          <w:sz w:val="22"/>
          <w:szCs w:val="22"/>
        </w:rPr>
        <w:t xml:space="preserve">, Naomi and Sandra Alleyne – Smith; Omid and Sally </w:t>
      </w:r>
      <w:proofErr w:type="spellStart"/>
      <w:r w:rsidR="00B95ED5" w:rsidRPr="00AD0517">
        <w:rPr>
          <w:rFonts w:ascii="Garamond" w:hAnsi="Garamond" w:cs="Arial"/>
          <w:sz w:val="22"/>
          <w:szCs w:val="22"/>
        </w:rPr>
        <w:t>Safaran</w:t>
      </w:r>
      <w:proofErr w:type="spellEnd"/>
      <w:r w:rsidR="00B95ED5" w:rsidRPr="00AD0517">
        <w:rPr>
          <w:rFonts w:ascii="Garamond" w:hAnsi="Garamond" w:cs="Arial"/>
          <w:sz w:val="22"/>
          <w:szCs w:val="22"/>
        </w:rPr>
        <w:t xml:space="preserve">.  </w:t>
      </w:r>
      <w:r w:rsidR="00B95ED5" w:rsidRPr="00AD0517">
        <w:rPr>
          <w:rFonts w:ascii="Garamond" w:hAnsi="Garamond" w:cs="Arial"/>
          <w:b/>
          <w:sz w:val="22"/>
          <w:szCs w:val="22"/>
        </w:rPr>
        <w:t xml:space="preserve"> </w:t>
      </w:r>
    </w:p>
    <w:p w14:paraId="57BC9F19" w14:textId="729ED901" w:rsidR="0007560D" w:rsidRPr="0097355B" w:rsidRDefault="0007560D" w:rsidP="00B95ED5">
      <w:pPr>
        <w:ind w:left="-284" w:right="-188"/>
        <w:jc w:val="both"/>
        <w:rPr>
          <w:rFonts w:ascii="Garamond" w:hAnsi="Garamond" w:cs="Arial"/>
          <w:b/>
          <w:sz w:val="16"/>
          <w:szCs w:val="16"/>
          <w:u w:val="single"/>
        </w:rPr>
      </w:pPr>
    </w:p>
    <w:p w14:paraId="11095E6C" w14:textId="53BA0B11" w:rsidR="00BE5A02" w:rsidRDefault="00E05AA4" w:rsidP="0007560D">
      <w:pPr>
        <w:ind w:left="-284" w:right="-188"/>
        <w:jc w:val="center"/>
        <w:rPr>
          <w:rFonts w:ascii="Garamond" w:hAnsi="Garamond" w:cs="Arial"/>
          <w:b/>
          <w:sz w:val="22"/>
          <w:szCs w:val="22"/>
          <w:u w:val="single"/>
        </w:rPr>
      </w:pPr>
      <w:r w:rsidRPr="00E05AA4">
        <w:rPr>
          <w:rFonts w:ascii="Garamond" w:hAnsi="Garamond" w:cs="Arial"/>
          <w:b/>
          <w:sz w:val="22"/>
          <w:szCs w:val="22"/>
          <w:u w:val="single"/>
        </w:rPr>
        <w:t xml:space="preserve">PRAYER FOR </w:t>
      </w:r>
      <w:r w:rsidR="00B95ED5">
        <w:rPr>
          <w:rFonts w:ascii="Garamond" w:hAnsi="Garamond" w:cs="Arial"/>
          <w:b/>
          <w:sz w:val="22"/>
          <w:szCs w:val="22"/>
          <w:u w:val="single"/>
        </w:rPr>
        <w:t>THIS WEEK</w:t>
      </w:r>
    </w:p>
    <w:p w14:paraId="40A9EE51" w14:textId="77777777" w:rsidR="0097355B" w:rsidRPr="0097355B" w:rsidRDefault="0097355B" w:rsidP="00257C0A">
      <w:pPr>
        <w:ind w:left="-284" w:right="-188"/>
        <w:jc w:val="both"/>
        <w:rPr>
          <w:rFonts w:ascii="Garamond" w:hAnsi="Garamond" w:cs="Arial"/>
          <w:b/>
          <w:sz w:val="16"/>
          <w:szCs w:val="16"/>
          <w:u w:val="single"/>
        </w:rPr>
      </w:pPr>
    </w:p>
    <w:p w14:paraId="50C4FFAC" w14:textId="2DCCC244" w:rsidR="00B95ED5" w:rsidRPr="00B95ED5" w:rsidRDefault="00B95ED5" w:rsidP="00B95ED5">
      <w:pPr>
        <w:ind w:left="-284" w:right="-188"/>
        <w:jc w:val="both"/>
        <w:rPr>
          <w:rFonts w:ascii="Garamond" w:hAnsi="Garamond" w:cs="Arial"/>
          <w:sz w:val="22"/>
          <w:szCs w:val="22"/>
        </w:rPr>
      </w:pPr>
      <w:r>
        <w:rPr>
          <w:rFonts w:ascii="Garamond" w:hAnsi="Garamond" w:cs="Arial"/>
          <w:sz w:val="22"/>
          <w:szCs w:val="22"/>
        </w:rPr>
        <w:tab/>
      </w:r>
      <w:r w:rsidRPr="00B95ED5">
        <w:rPr>
          <w:rFonts w:ascii="Garamond" w:hAnsi="Garamond" w:cs="Arial"/>
          <w:sz w:val="22"/>
          <w:szCs w:val="22"/>
        </w:rPr>
        <w:t xml:space="preserve">Lord, I pray for the grace to remember you in every moment of my week. Help me to </w:t>
      </w:r>
      <w:r>
        <w:rPr>
          <w:rFonts w:ascii="Garamond" w:hAnsi="Garamond" w:cs="Arial"/>
          <w:sz w:val="22"/>
          <w:szCs w:val="22"/>
        </w:rPr>
        <w:tab/>
      </w:r>
      <w:r w:rsidRPr="00B95ED5">
        <w:rPr>
          <w:rFonts w:ascii="Garamond" w:hAnsi="Garamond" w:cs="Arial"/>
          <w:sz w:val="22"/>
          <w:szCs w:val="22"/>
        </w:rPr>
        <w:t xml:space="preserve">acknowledge your presence, seek your guidance, and honour you in my thoughts, words </w:t>
      </w:r>
      <w:r>
        <w:rPr>
          <w:rFonts w:ascii="Garamond" w:hAnsi="Garamond" w:cs="Arial"/>
          <w:sz w:val="22"/>
          <w:szCs w:val="22"/>
        </w:rPr>
        <w:tab/>
      </w:r>
      <w:r w:rsidRPr="00B95ED5">
        <w:rPr>
          <w:rFonts w:ascii="Garamond" w:hAnsi="Garamond" w:cs="Arial"/>
          <w:sz w:val="22"/>
          <w:szCs w:val="22"/>
        </w:rPr>
        <w:t>and actions. May my entire week be an act of worship to you.</w:t>
      </w:r>
    </w:p>
    <w:p w14:paraId="11E24AD3" w14:textId="1EB02945" w:rsidR="001E02C6" w:rsidRPr="001E02C6" w:rsidRDefault="001E02C6" w:rsidP="00110183">
      <w:pPr>
        <w:spacing w:after="300"/>
        <w:jc w:val="center"/>
        <w:rPr>
          <w:rFonts w:ascii="Garamond" w:hAnsi="Garamond"/>
          <w:b/>
          <w:color w:val="333333"/>
          <w:sz w:val="16"/>
          <w:szCs w:val="16"/>
        </w:rPr>
      </w:pPr>
      <w:r>
        <w:rPr>
          <w:rFonts w:ascii="Garamond" w:hAnsi="Garamond"/>
          <w:b/>
          <w:noProof/>
          <w:color w:val="333333"/>
          <w:sz w:val="16"/>
          <w:szCs w:val="16"/>
        </w:rPr>
        <w:drawing>
          <wp:inline distT="0" distB="0" distL="0" distR="0" wp14:anchorId="553BEB8F" wp14:editId="55C91825">
            <wp:extent cx="2700471" cy="981989"/>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4-03-16 at 07.56.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0499" cy="989272"/>
                    </a:xfrm>
                    <a:prstGeom prst="rect">
                      <a:avLst/>
                    </a:prstGeom>
                  </pic:spPr>
                </pic:pic>
              </a:graphicData>
            </a:graphic>
          </wp:inline>
        </w:drawing>
      </w:r>
    </w:p>
    <w:sectPr w:rsidR="001E02C6" w:rsidRPr="001E02C6" w:rsidSect="003E0051">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218"/>
    <w:multiLevelType w:val="hybridMultilevel"/>
    <w:tmpl w:val="E00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3421"/>
    <w:multiLevelType w:val="hybridMultilevel"/>
    <w:tmpl w:val="3814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26790"/>
    <w:multiLevelType w:val="hybridMultilevel"/>
    <w:tmpl w:val="7476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942EF"/>
    <w:multiLevelType w:val="hybridMultilevel"/>
    <w:tmpl w:val="FDCE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23195"/>
    <w:multiLevelType w:val="hybridMultilevel"/>
    <w:tmpl w:val="A49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17902"/>
    <w:multiLevelType w:val="hybridMultilevel"/>
    <w:tmpl w:val="1E8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800925310">
    <w:abstractNumId w:val="6"/>
  </w:num>
  <w:num w:numId="2" w16cid:durableId="584148108">
    <w:abstractNumId w:val="3"/>
  </w:num>
  <w:num w:numId="3" w16cid:durableId="94986321">
    <w:abstractNumId w:val="0"/>
  </w:num>
  <w:num w:numId="4" w16cid:durableId="1636713708">
    <w:abstractNumId w:val="5"/>
  </w:num>
  <w:num w:numId="5" w16cid:durableId="1775246622">
    <w:abstractNumId w:val="2"/>
  </w:num>
  <w:num w:numId="6" w16cid:durableId="1431124390">
    <w:abstractNumId w:val="4"/>
  </w:num>
  <w:num w:numId="7" w16cid:durableId="184373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00"/>
    <w:rsid w:val="000036D1"/>
    <w:rsid w:val="0000622B"/>
    <w:rsid w:val="00013E99"/>
    <w:rsid w:val="00031989"/>
    <w:rsid w:val="00034A4A"/>
    <w:rsid w:val="00035361"/>
    <w:rsid w:val="00073EA9"/>
    <w:rsid w:val="0007560D"/>
    <w:rsid w:val="0008275F"/>
    <w:rsid w:val="000867A2"/>
    <w:rsid w:val="000A2656"/>
    <w:rsid w:val="000A79C0"/>
    <w:rsid w:val="000B350E"/>
    <w:rsid w:val="000C16D0"/>
    <w:rsid w:val="000C3E28"/>
    <w:rsid w:val="000D1E15"/>
    <w:rsid w:val="000D6A72"/>
    <w:rsid w:val="000D718A"/>
    <w:rsid w:val="000D7756"/>
    <w:rsid w:val="000E3725"/>
    <w:rsid w:val="000F78F7"/>
    <w:rsid w:val="00102519"/>
    <w:rsid w:val="00110183"/>
    <w:rsid w:val="001131CC"/>
    <w:rsid w:val="001147AC"/>
    <w:rsid w:val="00125093"/>
    <w:rsid w:val="001333B4"/>
    <w:rsid w:val="00137F0A"/>
    <w:rsid w:val="00140C37"/>
    <w:rsid w:val="00144739"/>
    <w:rsid w:val="00153F2E"/>
    <w:rsid w:val="001717E9"/>
    <w:rsid w:val="001766F7"/>
    <w:rsid w:val="00191266"/>
    <w:rsid w:val="00192B27"/>
    <w:rsid w:val="001A63ED"/>
    <w:rsid w:val="001B02A5"/>
    <w:rsid w:val="001E02C6"/>
    <w:rsid w:val="001E11DB"/>
    <w:rsid w:val="001E1600"/>
    <w:rsid w:val="001E65DF"/>
    <w:rsid w:val="001F310B"/>
    <w:rsid w:val="00216686"/>
    <w:rsid w:val="00217728"/>
    <w:rsid w:val="00217F1B"/>
    <w:rsid w:val="002306DD"/>
    <w:rsid w:val="002325D1"/>
    <w:rsid w:val="00237B6D"/>
    <w:rsid w:val="00257C0A"/>
    <w:rsid w:val="00261315"/>
    <w:rsid w:val="0028012C"/>
    <w:rsid w:val="002824D8"/>
    <w:rsid w:val="00282BFC"/>
    <w:rsid w:val="002A5F3B"/>
    <w:rsid w:val="002B109A"/>
    <w:rsid w:val="002B79A0"/>
    <w:rsid w:val="002C37DD"/>
    <w:rsid w:val="002C3E7B"/>
    <w:rsid w:val="002C67C3"/>
    <w:rsid w:val="002C7632"/>
    <w:rsid w:val="002F0473"/>
    <w:rsid w:val="002F4016"/>
    <w:rsid w:val="002F4A9B"/>
    <w:rsid w:val="002F7563"/>
    <w:rsid w:val="00306F5C"/>
    <w:rsid w:val="003154C7"/>
    <w:rsid w:val="00324456"/>
    <w:rsid w:val="003366A8"/>
    <w:rsid w:val="00345C05"/>
    <w:rsid w:val="0034775A"/>
    <w:rsid w:val="0035791D"/>
    <w:rsid w:val="00366E8D"/>
    <w:rsid w:val="00373184"/>
    <w:rsid w:val="00374CBA"/>
    <w:rsid w:val="00376927"/>
    <w:rsid w:val="00376B7D"/>
    <w:rsid w:val="00395430"/>
    <w:rsid w:val="00395F94"/>
    <w:rsid w:val="00396381"/>
    <w:rsid w:val="00397A49"/>
    <w:rsid w:val="00397CE2"/>
    <w:rsid w:val="003A2FC8"/>
    <w:rsid w:val="003A4D85"/>
    <w:rsid w:val="003B5AF0"/>
    <w:rsid w:val="003B7B6B"/>
    <w:rsid w:val="003C243A"/>
    <w:rsid w:val="003C2AF5"/>
    <w:rsid w:val="003E0051"/>
    <w:rsid w:val="003E0F5A"/>
    <w:rsid w:val="003F5283"/>
    <w:rsid w:val="00413CA2"/>
    <w:rsid w:val="00414174"/>
    <w:rsid w:val="0042745C"/>
    <w:rsid w:val="0044457F"/>
    <w:rsid w:val="00446533"/>
    <w:rsid w:val="004517A9"/>
    <w:rsid w:val="00456434"/>
    <w:rsid w:val="0046697A"/>
    <w:rsid w:val="00467F0B"/>
    <w:rsid w:val="00474930"/>
    <w:rsid w:val="00486077"/>
    <w:rsid w:val="00495C91"/>
    <w:rsid w:val="004A0B95"/>
    <w:rsid w:val="004A1ABC"/>
    <w:rsid w:val="004A2073"/>
    <w:rsid w:val="004C6217"/>
    <w:rsid w:val="004F1F23"/>
    <w:rsid w:val="004F2508"/>
    <w:rsid w:val="004F5ADD"/>
    <w:rsid w:val="004F74C3"/>
    <w:rsid w:val="00507DBE"/>
    <w:rsid w:val="0051064B"/>
    <w:rsid w:val="005175F4"/>
    <w:rsid w:val="005248F9"/>
    <w:rsid w:val="00531CFC"/>
    <w:rsid w:val="00532C8B"/>
    <w:rsid w:val="005343A8"/>
    <w:rsid w:val="0054118A"/>
    <w:rsid w:val="0054466E"/>
    <w:rsid w:val="00557CBA"/>
    <w:rsid w:val="00566398"/>
    <w:rsid w:val="00576F58"/>
    <w:rsid w:val="00581DF7"/>
    <w:rsid w:val="0058235E"/>
    <w:rsid w:val="00591817"/>
    <w:rsid w:val="005925AB"/>
    <w:rsid w:val="005A1BE3"/>
    <w:rsid w:val="005C340A"/>
    <w:rsid w:val="005E2E0E"/>
    <w:rsid w:val="00603A4D"/>
    <w:rsid w:val="00604500"/>
    <w:rsid w:val="0060467B"/>
    <w:rsid w:val="00614241"/>
    <w:rsid w:val="00627B9F"/>
    <w:rsid w:val="0063634B"/>
    <w:rsid w:val="00642211"/>
    <w:rsid w:val="006437F4"/>
    <w:rsid w:val="00644943"/>
    <w:rsid w:val="0065533D"/>
    <w:rsid w:val="00670354"/>
    <w:rsid w:val="00681571"/>
    <w:rsid w:val="00685431"/>
    <w:rsid w:val="00692050"/>
    <w:rsid w:val="006A1574"/>
    <w:rsid w:val="006A445F"/>
    <w:rsid w:val="006C61DC"/>
    <w:rsid w:val="006C7081"/>
    <w:rsid w:val="006D0ED6"/>
    <w:rsid w:val="006D25A0"/>
    <w:rsid w:val="006E3159"/>
    <w:rsid w:val="006E495C"/>
    <w:rsid w:val="00727759"/>
    <w:rsid w:val="00730174"/>
    <w:rsid w:val="007347AB"/>
    <w:rsid w:val="007378B8"/>
    <w:rsid w:val="0075103A"/>
    <w:rsid w:val="0075566D"/>
    <w:rsid w:val="00756EC0"/>
    <w:rsid w:val="00756FF6"/>
    <w:rsid w:val="007616F9"/>
    <w:rsid w:val="0076612F"/>
    <w:rsid w:val="0076762F"/>
    <w:rsid w:val="00772FFD"/>
    <w:rsid w:val="00783235"/>
    <w:rsid w:val="007A1440"/>
    <w:rsid w:val="007A39D0"/>
    <w:rsid w:val="007A3B19"/>
    <w:rsid w:val="007B0D40"/>
    <w:rsid w:val="007B6680"/>
    <w:rsid w:val="007D367D"/>
    <w:rsid w:val="007D3EBE"/>
    <w:rsid w:val="007D4591"/>
    <w:rsid w:val="007E1769"/>
    <w:rsid w:val="007F6839"/>
    <w:rsid w:val="00810102"/>
    <w:rsid w:val="00821B94"/>
    <w:rsid w:val="00834C9F"/>
    <w:rsid w:val="00836FDA"/>
    <w:rsid w:val="00840AA8"/>
    <w:rsid w:val="008604A8"/>
    <w:rsid w:val="008607C3"/>
    <w:rsid w:val="00873B6A"/>
    <w:rsid w:val="00884F9B"/>
    <w:rsid w:val="008A03A7"/>
    <w:rsid w:val="008A0B05"/>
    <w:rsid w:val="008A1D43"/>
    <w:rsid w:val="008B36EE"/>
    <w:rsid w:val="008D19B1"/>
    <w:rsid w:val="008D1EF9"/>
    <w:rsid w:val="008E26CF"/>
    <w:rsid w:val="008E6C98"/>
    <w:rsid w:val="008F08EA"/>
    <w:rsid w:val="00911DA8"/>
    <w:rsid w:val="00915D73"/>
    <w:rsid w:val="009327E0"/>
    <w:rsid w:val="00932CD6"/>
    <w:rsid w:val="00935EA7"/>
    <w:rsid w:val="00944215"/>
    <w:rsid w:val="0095378A"/>
    <w:rsid w:val="00970645"/>
    <w:rsid w:val="009706CD"/>
    <w:rsid w:val="00970A22"/>
    <w:rsid w:val="0097355B"/>
    <w:rsid w:val="0097557B"/>
    <w:rsid w:val="009772C8"/>
    <w:rsid w:val="009827B2"/>
    <w:rsid w:val="00985428"/>
    <w:rsid w:val="0098603C"/>
    <w:rsid w:val="0098747A"/>
    <w:rsid w:val="00992D4D"/>
    <w:rsid w:val="00995D92"/>
    <w:rsid w:val="0099725E"/>
    <w:rsid w:val="009A012F"/>
    <w:rsid w:val="009A2EA9"/>
    <w:rsid w:val="009A6F6E"/>
    <w:rsid w:val="009A7222"/>
    <w:rsid w:val="009B03D9"/>
    <w:rsid w:val="009B6F41"/>
    <w:rsid w:val="009B7114"/>
    <w:rsid w:val="009B7C22"/>
    <w:rsid w:val="009C0BEF"/>
    <w:rsid w:val="009C43F6"/>
    <w:rsid w:val="009D5DB1"/>
    <w:rsid w:val="009D7C46"/>
    <w:rsid w:val="009E2707"/>
    <w:rsid w:val="009E4C4C"/>
    <w:rsid w:val="009F0720"/>
    <w:rsid w:val="009F2FB0"/>
    <w:rsid w:val="009F53A4"/>
    <w:rsid w:val="00A12357"/>
    <w:rsid w:val="00A24894"/>
    <w:rsid w:val="00A31FDF"/>
    <w:rsid w:val="00A32A22"/>
    <w:rsid w:val="00A3645A"/>
    <w:rsid w:val="00A41598"/>
    <w:rsid w:val="00A42AC3"/>
    <w:rsid w:val="00A473D4"/>
    <w:rsid w:val="00A55500"/>
    <w:rsid w:val="00A63A1D"/>
    <w:rsid w:val="00A777EB"/>
    <w:rsid w:val="00A82B84"/>
    <w:rsid w:val="00A90021"/>
    <w:rsid w:val="00A90087"/>
    <w:rsid w:val="00A9172D"/>
    <w:rsid w:val="00A9176D"/>
    <w:rsid w:val="00A9240F"/>
    <w:rsid w:val="00AA0A50"/>
    <w:rsid w:val="00AA558C"/>
    <w:rsid w:val="00AA7C6E"/>
    <w:rsid w:val="00AB33CA"/>
    <w:rsid w:val="00AB3EB8"/>
    <w:rsid w:val="00AC2C77"/>
    <w:rsid w:val="00AC6E9D"/>
    <w:rsid w:val="00AC7D40"/>
    <w:rsid w:val="00AD204B"/>
    <w:rsid w:val="00AD4245"/>
    <w:rsid w:val="00AD680B"/>
    <w:rsid w:val="00AE26B1"/>
    <w:rsid w:val="00AE2F04"/>
    <w:rsid w:val="00AE4EBE"/>
    <w:rsid w:val="00AE57D0"/>
    <w:rsid w:val="00AF1CB8"/>
    <w:rsid w:val="00AF529E"/>
    <w:rsid w:val="00B1636C"/>
    <w:rsid w:val="00B31E49"/>
    <w:rsid w:val="00B4095C"/>
    <w:rsid w:val="00B45875"/>
    <w:rsid w:val="00B539E3"/>
    <w:rsid w:val="00B652A9"/>
    <w:rsid w:val="00B70B67"/>
    <w:rsid w:val="00B7635B"/>
    <w:rsid w:val="00B857B1"/>
    <w:rsid w:val="00B95ED5"/>
    <w:rsid w:val="00B96F74"/>
    <w:rsid w:val="00BA2AF3"/>
    <w:rsid w:val="00BA3DA9"/>
    <w:rsid w:val="00BA5D49"/>
    <w:rsid w:val="00BA75E5"/>
    <w:rsid w:val="00BA7E1F"/>
    <w:rsid w:val="00BB3547"/>
    <w:rsid w:val="00BD051B"/>
    <w:rsid w:val="00BE5A02"/>
    <w:rsid w:val="00BF17DF"/>
    <w:rsid w:val="00C00E74"/>
    <w:rsid w:val="00C152EC"/>
    <w:rsid w:val="00C16C58"/>
    <w:rsid w:val="00C425BA"/>
    <w:rsid w:val="00C42B7E"/>
    <w:rsid w:val="00C60092"/>
    <w:rsid w:val="00C6204C"/>
    <w:rsid w:val="00C762E6"/>
    <w:rsid w:val="00C82E7A"/>
    <w:rsid w:val="00C85FF3"/>
    <w:rsid w:val="00C957B7"/>
    <w:rsid w:val="00CC18C9"/>
    <w:rsid w:val="00CC28EC"/>
    <w:rsid w:val="00CD1303"/>
    <w:rsid w:val="00D172C3"/>
    <w:rsid w:val="00D23707"/>
    <w:rsid w:val="00D248D8"/>
    <w:rsid w:val="00D30677"/>
    <w:rsid w:val="00D34583"/>
    <w:rsid w:val="00D54804"/>
    <w:rsid w:val="00D679F9"/>
    <w:rsid w:val="00D720E3"/>
    <w:rsid w:val="00D75B92"/>
    <w:rsid w:val="00D76BA6"/>
    <w:rsid w:val="00D77D97"/>
    <w:rsid w:val="00D85C8A"/>
    <w:rsid w:val="00D912FF"/>
    <w:rsid w:val="00D929B6"/>
    <w:rsid w:val="00D92A64"/>
    <w:rsid w:val="00DA15FE"/>
    <w:rsid w:val="00DA1AD8"/>
    <w:rsid w:val="00DD4BF9"/>
    <w:rsid w:val="00DE0648"/>
    <w:rsid w:val="00E05AA4"/>
    <w:rsid w:val="00E05DD8"/>
    <w:rsid w:val="00E20732"/>
    <w:rsid w:val="00E25FE3"/>
    <w:rsid w:val="00E3285E"/>
    <w:rsid w:val="00E34A03"/>
    <w:rsid w:val="00E4048A"/>
    <w:rsid w:val="00E46BD2"/>
    <w:rsid w:val="00E46DDE"/>
    <w:rsid w:val="00E5457D"/>
    <w:rsid w:val="00E612A8"/>
    <w:rsid w:val="00E671E4"/>
    <w:rsid w:val="00E84F81"/>
    <w:rsid w:val="00E85506"/>
    <w:rsid w:val="00E9628E"/>
    <w:rsid w:val="00EA093B"/>
    <w:rsid w:val="00EA43AD"/>
    <w:rsid w:val="00EB15CD"/>
    <w:rsid w:val="00EB4139"/>
    <w:rsid w:val="00EC03B1"/>
    <w:rsid w:val="00ED3C37"/>
    <w:rsid w:val="00EE260F"/>
    <w:rsid w:val="00F079D5"/>
    <w:rsid w:val="00F25C0C"/>
    <w:rsid w:val="00F25F6F"/>
    <w:rsid w:val="00F27576"/>
    <w:rsid w:val="00F50F75"/>
    <w:rsid w:val="00F54922"/>
    <w:rsid w:val="00F54A49"/>
    <w:rsid w:val="00F64201"/>
    <w:rsid w:val="00F7336F"/>
    <w:rsid w:val="00FA79B6"/>
    <w:rsid w:val="00FB00FA"/>
    <w:rsid w:val="00FB4A6E"/>
    <w:rsid w:val="00FC629C"/>
    <w:rsid w:val="00FE23AD"/>
    <w:rsid w:val="00FE44D8"/>
    <w:rsid w:val="00FF40E7"/>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98C"/>
  <w15:chartTrackingRefBased/>
  <w15:docId w15:val="{14D1242B-BC8C-0F4F-BC0C-134CF5DC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00"/>
    <w:rPr>
      <w:rFonts w:ascii="Times New Roman" w:eastAsia="Times New Roman" w:hAnsi="Times New Roman" w:cs="Times New Roman"/>
    </w:rPr>
  </w:style>
  <w:style w:type="paragraph" w:styleId="Heading5">
    <w:name w:val="heading 5"/>
    <w:basedOn w:val="Normal"/>
    <w:link w:val="Heading5Char"/>
    <w:uiPriority w:val="9"/>
    <w:qFormat/>
    <w:rsid w:val="00BD051B"/>
    <w:pPr>
      <w:spacing w:before="100" w:beforeAutospacing="1" w:after="100" w:afterAutospacing="1"/>
      <w:outlineLvl w:val="4"/>
    </w:pPr>
    <w:rPr>
      <w:rFonts w:eastAsiaTheme="min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50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55500"/>
    <w:rPr>
      <w:rFonts w:ascii="Garamond" w:hAnsi="Garamond"/>
      <w:b/>
      <w:bCs/>
      <w:smallCaps/>
      <w:spacing w:val="5"/>
      <w:sz w:val="22"/>
      <w:szCs w:val="22"/>
    </w:rPr>
  </w:style>
  <w:style w:type="paragraph" w:customStyle="1" w:styleId="ve1">
    <w:name w:val="ve1"/>
    <w:basedOn w:val="Normal"/>
    <w:rsid w:val="00A55500"/>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A55500"/>
    <w:pPr>
      <w:ind w:left="720"/>
      <w:contextualSpacing/>
    </w:pPr>
  </w:style>
  <w:style w:type="character" w:customStyle="1" w:styleId="apple-converted-space">
    <w:name w:val="apple-converted-space"/>
    <w:basedOn w:val="DefaultParagraphFont"/>
    <w:rsid w:val="00A55500"/>
  </w:style>
  <w:style w:type="character" w:customStyle="1" w:styleId="text">
    <w:name w:val="text"/>
    <w:basedOn w:val="DefaultParagraphFont"/>
    <w:rsid w:val="00A55500"/>
  </w:style>
  <w:style w:type="character" w:customStyle="1" w:styleId="indent-1-breaks">
    <w:name w:val="indent-1-breaks"/>
    <w:basedOn w:val="DefaultParagraphFont"/>
    <w:rsid w:val="00A55500"/>
  </w:style>
  <w:style w:type="character" w:styleId="Emphasis">
    <w:name w:val="Emphasis"/>
    <w:basedOn w:val="DefaultParagraphFont"/>
    <w:uiPriority w:val="20"/>
    <w:qFormat/>
    <w:rsid w:val="00A55500"/>
    <w:rPr>
      <w:i/>
      <w:iCs/>
    </w:rPr>
  </w:style>
  <w:style w:type="paragraph" w:styleId="NormalWeb">
    <w:name w:val="Normal (Web)"/>
    <w:basedOn w:val="Normal"/>
    <w:uiPriority w:val="99"/>
    <w:unhideWhenUsed/>
    <w:rsid w:val="00A55500"/>
    <w:pPr>
      <w:spacing w:before="100" w:beforeAutospacing="1" w:after="100" w:afterAutospacing="1"/>
    </w:pPr>
    <w:rPr>
      <w:rFonts w:eastAsiaTheme="minorEastAsia"/>
      <w:sz w:val="20"/>
      <w:szCs w:val="20"/>
    </w:rPr>
  </w:style>
  <w:style w:type="character" w:customStyle="1" w:styleId="small-caps">
    <w:name w:val="small-caps"/>
    <w:basedOn w:val="DefaultParagraphFont"/>
    <w:rsid w:val="00A55500"/>
  </w:style>
  <w:style w:type="character" w:styleId="Hyperlink">
    <w:name w:val="Hyperlink"/>
    <w:basedOn w:val="DefaultParagraphFont"/>
    <w:uiPriority w:val="99"/>
    <w:unhideWhenUsed/>
    <w:rsid w:val="00A55500"/>
    <w:rPr>
      <w:color w:val="0000FF"/>
      <w:u w:val="single"/>
    </w:rPr>
  </w:style>
  <w:style w:type="paragraph" w:customStyle="1" w:styleId="line">
    <w:name w:val="line"/>
    <w:basedOn w:val="Normal"/>
    <w:rsid w:val="003C243A"/>
    <w:pPr>
      <w:spacing w:before="100" w:beforeAutospacing="1" w:after="100" w:afterAutospacing="1"/>
    </w:pPr>
  </w:style>
  <w:style w:type="paragraph" w:customStyle="1" w:styleId="chapter-2">
    <w:name w:val="chapter-2"/>
    <w:basedOn w:val="Normal"/>
    <w:rsid w:val="00AB33CA"/>
    <w:pPr>
      <w:spacing w:before="100" w:beforeAutospacing="1" w:after="100" w:afterAutospacing="1"/>
    </w:pPr>
  </w:style>
  <w:style w:type="paragraph" w:customStyle="1" w:styleId="chapter-1">
    <w:name w:val="chapter-1"/>
    <w:basedOn w:val="Normal"/>
    <w:rsid w:val="00397CE2"/>
    <w:pPr>
      <w:spacing w:before="100" w:beforeAutospacing="1" w:after="100" w:afterAutospacing="1"/>
    </w:pPr>
  </w:style>
  <w:style w:type="character" w:customStyle="1" w:styleId="hgkelc">
    <w:name w:val="hgkelc"/>
    <w:basedOn w:val="DefaultParagraphFont"/>
    <w:rsid w:val="005A1BE3"/>
  </w:style>
  <w:style w:type="character" w:styleId="FollowedHyperlink">
    <w:name w:val="FollowedHyperlink"/>
    <w:basedOn w:val="DefaultParagraphFont"/>
    <w:uiPriority w:val="99"/>
    <w:semiHidden/>
    <w:unhideWhenUsed/>
    <w:rsid w:val="005248F9"/>
    <w:rPr>
      <w:color w:val="954F72" w:themeColor="followedHyperlink"/>
      <w:u w:val="single"/>
    </w:rPr>
  </w:style>
  <w:style w:type="character" w:styleId="UnresolvedMention">
    <w:name w:val="Unresolved Mention"/>
    <w:basedOn w:val="DefaultParagraphFont"/>
    <w:uiPriority w:val="99"/>
    <w:semiHidden/>
    <w:unhideWhenUsed/>
    <w:rsid w:val="0076612F"/>
    <w:rPr>
      <w:color w:val="605E5C"/>
      <w:shd w:val="clear" w:color="auto" w:fill="E1DFDD"/>
    </w:rPr>
  </w:style>
  <w:style w:type="paragraph" w:styleId="NoSpacing">
    <w:name w:val="No Spacing"/>
    <w:uiPriority w:val="1"/>
    <w:qFormat/>
    <w:rsid w:val="00140C37"/>
    <w:rPr>
      <w:rFonts w:ascii="Times New Roman" w:eastAsia="Times New Roman" w:hAnsi="Times New Roman" w:cs="Times New Roman"/>
    </w:rPr>
  </w:style>
  <w:style w:type="paragraph" w:customStyle="1" w:styleId="top-05">
    <w:name w:val="top-05"/>
    <w:basedOn w:val="Normal"/>
    <w:rsid w:val="00397A49"/>
    <w:pPr>
      <w:spacing w:before="100" w:beforeAutospacing="1" w:after="100" w:afterAutospacing="1"/>
    </w:pPr>
  </w:style>
  <w:style w:type="paragraph" w:styleId="Title">
    <w:name w:val="Title"/>
    <w:basedOn w:val="Normal"/>
    <w:next w:val="Normal"/>
    <w:link w:val="TitleChar"/>
    <w:uiPriority w:val="10"/>
    <w:qFormat/>
    <w:rsid w:val="005446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66E"/>
    <w:rPr>
      <w:rFonts w:asciiTheme="majorHAnsi" w:eastAsiaTheme="majorEastAsia" w:hAnsiTheme="majorHAnsi" w:cstheme="majorBidi"/>
      <w:spacing w:val="-10"/>
      <w:kern w:val="28"/>
      <w:sz w:val="56"/>
      <w:szCs w:val="56"/>
    </w:rPr>
  </w:style>
  <w:style w:type="paragraph" w:customStyle="1" w:styleId="vlnormal">
    <w:name w:val="vlnormal"/>
    <w:basedOn w:val="Normal"/>
    <w:rsid w:val="00A9176D"/>
    <w:pPr>
      <w:spacing w:before="100" w:beforeAutospacing="1" w:after="100" w:afterAutospacing="1" w:line="312" w:lineRule="auto"/>
      <w:textAlignment w:val="baseline"/>
    </w:pPr>
    <w:rPr>
      <w:lang w:eastAsia="en-GB"/>
    </w:rPr>
  </w:style>
  <w:style w:type="paragraph" w:customStyle="1" w:styleId="first-line-none">
    <w:name w:val="first-line-none"/>
    <w:basedOn w:val="Normal"/>
    <w:rsid w:val="00A9176D"/>
    <w:pPr>
      <w:spacing w:before="100" w:beforeAutospacing="1" w:after="100" w:afterAutospacing="1"/>
    </w:pPr>
  </w:style>
  <w:style w:type="character" w:customStyle="1" w:styleId="vlall1">
    <w:name w:val="vlall1"/>
    <w:rsid w:val="00ED3C37"/>
    <w:rPr>
      <w:b/>
      <w:bCs/>
    </w:rPr>
  </w:style>
  <w:style w:type="character" w:customStyle="1" w:styleId="Heading5Char">
    <w:name w:val="Heading 5 Char"/>
    <w:basedOn w:val="DefaultParagraphFont"/>
    <w:link w:val="Heading5"/>
    <w:uiPriority w:val="9"/>
    <w:rsid w:val="00BD051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117">
      <w:bodyDiv w:val="1"/>
      <w:marLeft w:val="0"/>
      <w:marRight w:val="0"/>
      <w:marTop w:val="0"/>
      <w:marBottom w:val="0"/>
      <w:divBdr>
        <w:top w:val="none" w:sz="0" w:space="0" w:color="auto"/>
        <w:left w:val="none" w:sz="0" w:space="0" w:color="auto"/>
        <w:bottom w:val="none" w:sz="0" w:space="0" w:color="auto"/>
        <w:right w:val="none" w:sz="0" w:space="0" w:color="auto"/>
      </w:divBdr>
    </w:div>
    <w:div w:id="164638642">
      <w:bodyDiv w:val="1"/>
      <w:marLeft w:val="0"/>
      <w:marRight w:val="0"/>
      <w:marTop w:val="0"/>
      <w:marBottom w:val="0"/>
      <w:divBdr>
        <w:top w:val="none" w:sz="0" w:space="0" w:color="auto"/>
        <w:left w:val="none" w:sz="0" w:space="0" w:color="auto"/>
        <w:bottom w:val="none" w:sz="0" w:space="0" w:color="auto"/>
        <w:right w:val="none" w:sz="0" w:space="0" w:color="auto"/>
      </w:divBdr>
    </w:div>
    <w:div w:id="356006414">
      <w:bodyDiv w:val="1"/>
      <w:marLeft w:val="0"/>
      <w:marRight w:val="0"/>
      <w:marTop w:val="0"/>
      <w:marBottom w:val="0"/>
      <w:divBdr>
        <w:top w:val="none" w:sz="0" w:space="0" w:color="auto"/>
        <w:left w:val="none" w:sz="0" w:space="0" w:color="auto"/>
        <w:bottom w:val="none" w:sz="0" w:space="0" w:color="auto"/>
        <w:right w:val="none" w:sz="0" w:space="0" w:color="auto"/>
      </w:divBdr>
    </w:div>
    <w:div w:id="512764597">
      <w:bodyDiv w:val="1"/>
      <w:marLeft w:val="0"/>
      <w:marRight w:val="0"/>
      <w:marTop w:val="0"/>
      <w:marBottom w:val="0"/>
      <w:divBdr>
        <w:top w:val="none" w:sz="0" w:space="0" w:color="auto"/>
        <w:left w:val="none" w:sz="0" w:space="0" w:color="auto"/>
        <w:bottom w:val="none" w:sz="0" w:space="0" w:color="auto"/>
        <w:right w:val="none" w:sz="0" w:space="0" w:color="auto"/>
      </w:divBdr>
    </w:div>
    <w:div w:id="1434279340">
      <w:bodyDiv w:val="1"/>
      <w:marLeft w:val="0"/>
      <w:marRight w:val="0"/>
      <w:marTop w:val="0"/>
      <w:marBottom w:val="0"/>
      <w:divBdr>
        <w:top w:val="none" w:sz="0" w:space="0" w:color="auto"/>
        <w:left w:val="none" w:sz="0" w:space="0" w:color="auto"/>
        <w:bottom w:val="none" w:sz="0" w:space="0" w:color="auto"/>
        <w:right w:val="none" w:sz="0" w:space="0" w:color="auto"/>
      </w:divBdr>
    </w:div>
    <w:div w:id="1828746164">
      <w:bodyDiv w:val="1"/>
      <w:marLeft w:val="0"/>
      <w:marRight w:val="0"/>
      <w:marTop w:val="0"/>
      <w:marBottom w:val="0"/>
      <w:divBdr>
        <w:top w:val="none" w:sz="0" w:space="0" w:color="auto"/>
        <w:left w:val="none" w:sz="0" w:space="0" w:color="auto"/>
        <w:bottom w:val="none" w:sz="0" w:space="0" w:color="auto"/>
        <w:right w:val="none" w:sz="0" w:space="0" w:color="auto"/>
      </w:divBdr>
    </w:div>
    <w:div w:id="1925676573">
      <w:bodyDiv w:val="1"/>
      <w:marLeft w:val="0"/>
      <w:marRight w:val="0"/>
      <w:marTop w:val="0"/>
      <w:marBottom w:val="0"/>
      <w:divBdr>
        <w:top w:val="none" w:sz="0" w:space="0" w:color="auto"/>
        <w:left w:val="none" w:sz="0" w:space="0" w:color="auto"/>
        <w:bottom w:val="none" w:sz="0" w:space="0" w:color="auto"/>
        <w:right w:val="none" w:sz="0" w:space="0" w:color="auto"/>
      </w:divBdr>
    </w:div>
    <w:div w:id="20845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blegateway.com/passage/?search=John+12%3A+20-33+++&amp;version=NRSVA" TargetMode="External"/><Relationship Id="rId3" Type="http://schemas.openxmlformats.org/officeDocument/2006/relationships/settings" Target="settings.xml"/><Relationship Id="rId7" Type="http://schemas.openxmlformats.org/officeDocument/2006/relationships/hyperlink" Target="mailto:aadawson07@hotmail.com"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adawson07@hotmail.co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2023-11-03T18:33:00Z</cp:lastPrinted>
  <dcterms:created xsi:type="dcterms:W3CDTF">2024-03-25T23:52:00Z</dcterms:created>
  <dcterms:modified xsi:type="dcterms:W3CDTF">2024-03-25T23:52:00Z</dcterms:modified>
</cp:coreProperties>
</file>